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9897E" w14:textId="600FE21A" w:rsidR="00D50EBA" w:rsidRDefault="00F1413F" w:rsidP="00F1413F">
      <w:pPr>
        <w:ind w:firstLine="90"/>
        <w:rPr>
          <w:b/>
          <w:bCs/>
          <w:sz w:val="24"/>
          <w:szCs w:val="24"/>
          <w:u w:val="single"/>
        </w:rPr>
      </w:pPr>
      <w:r w:rsidRPr="00281623">
        <w:rPr>
          <w:b/>
          <w:bCs/>
          <w:noProof/>
          <w:sz w:val="24"/>
          <w:szCs w:val="24"/>
          <w:u w:val="single"/>
        </w:rPr>
        <w:drawing>
          <wp:inline distT="0" distB="0" distL="0" distR="0" wp14:anchorId="5A3B11B8" wp14:editId="21C49883">
            <wp:extent cx="583324" cy="503349"/>
            <wp:effectExtent l="0" t="0" r="762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C_logo final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3746" cy="538229"/>
                    </a:xfrm>
                    <a:prstGeom prst="rect">
                      <a:avLst/>
                    </a:prstGeom>
                  </pic:spPr>
                </pic:pic>
              </a:graphicData>
            </a:graphic>
          </wp:inline>
        </w:drawing>
      </w:r>
      <w:r w:rsidR="00101AB5" w:rsidRPr="00281623">
        <w:rPr>
          <w:b/>
          <w:bCs/>
          <w:sz w:val="24"/>
          <w:szCs w:val="24"/>
          <w:u w:val="single"/>
        </w:rPr>
        <w:t xml:space="preserve">   </w:t>
      </w:r>
      <w:r w:rsidR="00271E55" w:rsidRPr="001F36F9">
        <w:rPr>
          <w:b/>
          <w:bCs/>
          <w:sz w:val="32"/>
          <w:szCs w:val="32"/>
          <w:u w:val="single"/>
        </w:rPr>
        <w:t>Covid-19 Checklists: for Dental Team</w:t>
      </w:r>
    </w:p>
    <w:p w14:paraId="5C61DAA2" w14:textId="77777777" w:rsidR="001F36F9" w:rsidRPr="00281623" w:rsidRDefault="001F36F9" w:rsidP="00F1413F">
      <w:pPr>
        <w:ind w:firstLine="90"/>
        <w:rPr>
          <w:b/>
          <w:bCs/>
          <w:sz w:val="24"/>
          <w:szCs w:val="24"/>
          <w:u w:val="single"/>
        </w:rPr>
      </w:pPr>
    </w:p>
    <w:tbl>
      <w:tblPr>
        <w:tblStyle w:val="MediumShading2-Accent5"/>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6837"/>
        <w:gridCol w:w="7533"/>
      </w:tblGrid>
      <w:tr w:rsidR="00F1413F" w:rsidRPr="00281623" w14:paraId="645859F6" w14:textId="77777777" w:rsidTr="00927B3A">
        <w:trPr>
          <w:cnfStyle w:val="100000000000" w:firstRow="1" w:lastRow="0" w:firstColumn="0" w:lastColumn="0" w:oddVBand="0" w:evenVBand="0" w:oddHBand="0" w:evenHBand="0" w:firstRowFirstColumn="0" w:firstRowLastColumn="0" w:lastRowFirstColumn="0" w:lastRowLastColumn="0"/>
          <w:trHeight w:val="276"/>
        </w:trPr>
        <w:tc>
          <w:tcPr>
            <w:tcW w:w="2379" w:type="pct"/>
            <w:tcBorders>
              <w:top w:val="none" w:sz="0" w:space="0" w:color="auto"/>
              <w:left w:val="none" w:sz="0" w:space="0" w:color="auto"/>
              <w:bottom w:val="none" w:sz="0" w:space="0" w:color="auto"/>
              <w:right w:val="none" w:sz="0" w:space="0" w:color="auto"/>
            </w:tcBorders>
            <w:noWrap/>
          </w:tcPr>
          <w:p w14:paraId="2D7C8C01" w14:textId="60E8D7FD" w:rsidR="00D50EBA" w:rsidRPr="00281623" w:rsidRDefault="00D50EBA">
            <w:pPr>
              <w:rPr>
                <w:sz w:val="20"/>
                <w:szCs w:val="20"/>
              </w:rPr>
            </w:pPr>
            <w:bookmarkStart w:id="0" w:name="_Hlk35467521"/>
            <w:r w:rsidRPr="00281623">
              <w:rPr>
                <w:sz w:val="20"/>
                <w:szCs w:val="20"/>
              </w:rPr>
              <w:t>Hygiene 1</w:t>
            </w:r>
          </w:p>
        </w:tc>
        <w:tc>
          <w:tcPr>
            <w:tcW w:w="2621" w:type="pct"/>
            <w:tcBorders>
              <w:top w:val="none" w:sz="0" w:space="0" w:color="auto"/>
              <w:left w:val="none" w:sz="0" w:space="0" w:color="auto"/>
              <w:bottom w:val="none" w:sz="0" w:space="0" w:color="auto"/>
              <w:right w:val="none" w:sz="0" w:space="0" w:color="auto"/>
            </w:tcBorders>
          </w:tcPr>
          <w:p w14:paraId="50CD057D" w14:textId="16243FD3" w:rsidR="00D50EBA" w:rsidRPr="00281623" w:rsidRDefault="006C0525">
            <w:pPr>
              <w:rPr>
                <w:sz w:val="20"/>
                <w:szCs w:val="20"/>
              </w:rPr>
            </w:pPr>
            <w:r w:rsidRPr="00281623">
              <w:rPr>
                <w:sz w:val="20"/>
                <w:szCs w:val="20"/>
              </w:rPr>
              <w:t>Hygiene 2</w:t>
            </w:r>
          </w:p>
        </w:tc>
      </w:tr>
      <w:tr w:rsidR="00F1413F" w:rsidRPr="00281623" w14:paraId="0C46C19A" w14:textId="77777777" w:rsidTr="00927B3A">
        <w:trPr>
          <w:trHeight w:val="2056"/>
        </w:trPr>
        <w:tc>
          <w:tcPr>
            <w:tcW w:w="2379" w:type="pct"/>
            <w:noWrap/>
          </w:tcPr>
          <w:p w14:paraId="23F69AB3" w14:textId="77777777" w:rsidR="006C0525" w:rsidRPr="00281623" w:rsidRDefault="006C0525">
            <w:pPr>
              <w:rPr>
                <w:sz w:val="20"/>
                <w:szCs w:val="20"/>
              </w:rPr>
            </w:pPr>
            <w:r w:rsidRPr="00281623">
              <w:rPr>
                <w:sz w:val="20"/>
                <w:szCs w:val="20"/>
              </w:rPr>
              <w:t xml:space="preserve">Perio headset working and practice </w:t>
            </w:r>
          </w:p>
          <w:p w14:paraId="2C800C22" w14:textId="2D1544A1" w:rsidR="00D50EBA" w:rsidRPr="00281623" w:rsidRDefault="006C0525">
            <w:pPr>
              <w:rPr>
                <w:sz w:val="20"/>
                <w:szCs w:val="20"/>
              </w:rPr>
            </w:pPr>
            <w:r w:rsidRPr="00281623">
              <w:rPr>
                <w:sz w:val="20"/>
                <w:szCs w:val="20"/>
              </w:rPr>
              <w:t>so that we can implement properly</w:t>
            </w:r>
          </w:p>
        </w:tc>
        <w:tc>
          <w:tcPr>
            <w:tcW w:w="2621" w:type="pct"/>
          </w:tcPr>
          <w:p w14:paraId="66AFB3F2" w14:textId="77777777" w:rsidR="006C0525" w:rsidRPr="005A2F52" w:rsidRDefault="006C0525" w:rsidP="006C0525">
            <w:pPr>
              <w:rPr>
                <w:b/>
                <w:bCs/>
                <w:sz w:val="20"/>
                <w:szCs w:val="20"/>
              </w:rPr>
            </w:pPr>
            <w:r w:rsidRPr="005A2F52">
              <w:rPr>
                <w:b/>
                <w:bCs/>
                <w:sz w:val="20"/>
                <w:szCs w:val="20"/>
              </w:rPr>
              <w:t xml:space="preserve">Create social media posts: </w:t>
            </w:r>
          </w:p>
          <w:p w14:paraId="7D972E91" w14:textId="724D201C" w:rsidR="006C0525" w:rsidRPr="00281623" w:rsidRDefault="006C0525" w:rsidP="006C0525">
            <w:pPr>
              <w:pStyle w:val="ListParagraph"/>
              <w:numPr>
                <w:ilvl w:val="0"/>
                <w:numId w:val="4"/>
              </w:numPr>
              <w:rPr>
                <w:sz w:val="20"/>
                <w:szCs w:val="20"/>
              </w:rPr>
            </w:pPr>
            <w:r w:rsidRPr="00281623">
              <w:rPr>
                <w:sz w:val="20"/>
                <w:szCs w:val="20"/>
              </w:rPr>
              <w:t>3 weeks-1 year for both locations</w:t>
            </w:r>
          </w:p>
          <w:p w14:paraId="2BE260D8" w14:textId="13D5C69D" w:rsidR="006C0525" w:rsidRPr="00281623" w:rsidRDefault="006C0525" w:rsidP="006C0525">
            <w:pPr>
              <w:pStyle w:val="ListParagraph"/>
              <w:numPr>
                <w:ilvl w:val="0"/>
                <w:numId w:val="4"/>
              </w:numPr>
              <w:rPr>
                <w:sz w:val="20"/>
                <w:szCs w:val="20"/>
              </w:rPr>
            </w:pPr>
            <w:r w:rsidRPr="00281623">
              <w:rPr>
                <w:sz w:val="20"/>
                <w:szCs w:val="20"/>
              </w:rPr>
              <w:t>do all the fun ones, holidays, etc.</w:t>
            </w:r>
          </w:p>
          <w:p w14:paraId="26AA152A" w14:textId="6ACEF295" w:rsidR="006C0525" w:rsidRPr="00281623" w:rsidRDefault="006C0525" w:rsidP="006C0525">
            <w:pPr>
              <w:pStyle w:val="ListParagraph"/>
              <w:numPr>
                <w:ilvl w:val="0"/>
                <w:numId w:val="4"/>
              </w:numPr>
              <w:rPr>
                <w:sz w:val="20"/>
                <w:szCs w:val="20"/>
              </w:rPr>
            </w:pPr>
            <w:r w:rsidRPr="00281623">
              <w:rPr>
                <w:sz w:val="20"/>
                <w:szCs w:val="20"/>
              </w:rPr>
              <w:t xml:space="preserve">work </w:t>
            </w:r>
            <w:r w:rsidR="002052F7">
              <w:rPr>
                <w:sz w:val="20"/>
                <w:szCs w:val="20"/>
              </w:rPr>
              <w:t>o</w:t>
            </w:r>
            <w:r w:rsidRPr="00281623">
              <w:rPr>
                <w:sz w:val="20"/>
                <w:szCs w:val="20"/>
              </w:rPr>
              <w:t>n before and after for collage for #</w:t>
            </w:r>
            <w:proofErr w:type="spellStart"/>
            <w:r w:rsidRPr="00281623">
              <w:rPr>
                <w:sz w:val="20"/>
                <w:szCs w:val="20"/>
              </w:rPr>
              <w:t>transformationtuesday</w:t>
            </w:r>
            <w:proofErr w:type="spellEnd"/>
          </w:p>
          <w:p w14:paraId="65FAA5CD" w14:textId="797E6927" w:rsidR="006C0525" w:rsidRPr="00281623" w:rsidRDefault="006C0525" w:rsidP="006C0525">
            <w:pPr>
              <w:pStyle w:val="ListParagraph"/>
              <w:numPr>
                <w:ilvl w:val="0"/>
                <w:numId w:val="4"/>
              </w:numPr>
              <w:rPr>
                <w:sz w:val="20"/>
                <w:szCs w:val="20"/>
              </w:rPr>
            </w:pPr>
            <w:r w:rsidRPr="00281623">
              <w:rPr>
                <w:sz w:val="20"/>
                <w:szCs w:val="20"/>
              </w:rPr>
              <w:t>organize team member about me videos</w:t>
            </w:r>
          </w:p>
          <w:p w14:paraId="4699906F" w14:textId="0194FB6D" w:rsidR="00D50EBA" w:rsidRPr="00281623" w:rsidRDefault="006C0525" w:rsidP="006C0525">
            <w:pPr>
              <w:pStyle w:val="ListParagraph"/>
              <w:numPr>
                <w:ilvl w:val="0"/>
                <w:numId w:val="4"/>
              </w:numPr>
              <w:rPr>
                <w:sz w:val="20"/>
                <w:szCs w:val="20"/>
              </w:rPr>
            </w:pPr>
            <w:r w:rsidRPr="00281623">
              <w:rPr>
                <w:sz w:val="20"/>
                <w:szCs w:val="20"/>
              </w:rPr>
              <w:t>organize oral health videos with your hygienists</w:t>
            </w:r>
          </w:p>
        </w:tc>
      </w:tr>
      <w:tr w:rsidR="006C0525" w:rsidRPr="00281623" w14:paraId="53179CC3" w14:textId="77777777" w:rsidTr="00006EEC">
        <w:trPr>
          <w:trHeight w:val="3923"/>
        </w:trPr>
        <w:tc>
          <w:tcPr>
            <w:tcW w:w="2379" w:type="pct"/>
            <w:noWrap/>
          </w:tcPr>
          <w:p w14:paraId="2C62CEDE" w14:textId="556FF20C" w:rsidR="006C0525" w:rsidRPr="006C0525" w:rsidRDefault="006C0525" w:rsidP="006C0525">
            <w:pPr>
              <w:rPr>
                <w:b/>
                <w:bCs/>
                <w:sz w:val="20"/>
                <w:szCs w:val="20"/>
              </w:rPr>
            </w:pPr>
            <w:r w:rsidRPr="006C0525">
              <w:rPr>
                <w:b/>
                <w:bCs/>
                <w:sz w:val="20"/>
                <w:szCs w:val="20"/>
              </w:rPr>
              <w:t xml:space="preserve">Everyday wipe room from top to bottom.  </w:t>
            </w:r>
          </w:p>
          <w:p w14:paraId="65A6D46B" w14:textId="77777777" w:rsidR="006C0525" w:rsidRPr="006C0525" w:rsidRDefault="006C0525" w:rsidP="006C0525">
            <w:pPr>
              <w:numPr>
                <w:ilvl w:val="0"/>
                <w:numId w:val="1"/>
              </w:numPr>
              <w:rPr>
                <w:sz w:val="20"/>
                <w:szCs w:val="20"/>
              </w:rPr>
            </w:pPr>
            <w:r w:rsidRPr="006C0525">
              <w:rPr>
                <w:sz w:val="20"/>
                <w:szCs w:val="20"/>
              </w:rPr>
              <w:t>baseboards</w:t>
            </w:r>
          </w:p>
          <w:p w14:paraId="4C2FE86F" w14:textId="77777777" w:rsidR="006C0525" w:rsidRPr="006C0525" w:rsidRDefault="006C0525" w:rsidP="006C0525">
            <w:pPr>
              <w:numPr>
                <w:ilvl w:val="0"/>
                <w:numId w:val="1"/>
              </w:numPr>
              <w:rPr>
                <w:sz w:val="20"/>
                <w:szCs w:val="20"/>
              </w:rPr>
            </w:pPr>
            <w:r w:rsidRPr="006C0525">
              <w:rPr>
                <w:sz w:val="20"/>
                <w:szCs w:val="20"/>
              </w:rPr>
              <w:t>window</w:t>
            </w:r>
          </w:p>
          <w:p w14:paraId="64F4C2D0" w14:textId="77777777" w:rsidR="006C0525" w:rsidRPr="006C0525" w:rsidRDefault="006C0525" w:rsidP="006C0525">
            <w:pPr>
              <w:numPr>
                <w:ilvl w:val="0"/>
                <w:numId w:val="1"/>
              </w:numPr>
              <w:rPr>
                <w:sz w:val="20"/>
                <w:szCs w:val="20"/>
              </w:rPr>
            </w:pPr>
            <w:r w:rsidRPr="006C0525">
              <w:rPr>
                <w:sz w:val="20"/>
                <w:szCs w:val="20"/>
              </w:rPr>
              <w:t>base of chair</w:t>
            </w:r>
          </w:p>
          <w:p w14:paraId="1CE29343" w14:textId="77777777" w:rsidR="006C0525" w:rsidRPr="006C0525" w:rsidRDefault="006C0525" w:rsidP="006C0525">
            <w:pPr>
              <w:numPr>
                <w:ilvl w:val="0"/>
                <w:numId w:val="1"/>
              </w:numPr>
              <w:rPr>
                <w:sz w:val="20"/>
                <w:szCs w:val="20"/>
              </w:rPr>
            </w:pPr>
            <w:r w:rsidRPr="006C0525">
              <w:rPr>
                <w:sz w:val="20"/>
                <w:szCs w:val="20"/>
              </w:rPr>
              <w:t>chair crevices</w:t>
            </w:r>
          </w:p>
          <w:p w14:paraId="3B3821D2" w14:textId="77777777" w:rsidR="006C0525" w:rsidRPr="006C0525" w:rsidRDefault="006C0525" w:rsidP="006C0525">
            <w:pPr>
              <w:numPr>
                <w:ilvl w:val="0"/>
                <w:numId w:val="1"/>
              </w:numPr>
              <w:rPr>
                <w:sz w:val="20"/>
                <w:szCs w:val="20"/>
              </w:rPr>
            </w:pPr>
            <w:r w:rsidRPr="006C0525">
              <w:rPr>
                <w:sz w:val="20"/>
                <w:szCs w:val="20"/>
              </w:rPr>
              <w:t>suction hoses and attachments</w:t>
            </w:r>
          </w:p>
          <w:p w14:paraId="73763CC5" w14:textId="77777777" w:rsidR="006C0525" w:rsidRPr="006C0525" w:rsidRDefault="006C0525" w:rsidP="006C0525">
            <w:pPr>
              <w:numPr>
                <w:ilvl w:val="0"/>
                <w:numId w:val="1"/>
              </w:numPr>
              <w:rPr>
                <w:sz w:val="20"/>
                <w:szCs w:val="20"/>
              </w:rPr>
            </w:pPr>
            <w:r w:rsidRPr="006C0525">
              <w:rPr>
                <w:sz w:val="20"/>
                <w:szCs w:val="20"/>
              </w:rPr>
              <w:t>drawers wiped out</w:t>
            </w:r>
          </w:p>
          <w:p w14:paraId="1A063659" w14:textId="77777777" w:rsidR="006C0525" w:rsidRPr="006C0525" w:rsidRDefault="006C0525" w:rsidP="006C0525">
            <w:pPr>
              <w:numPr>
                <w:ilvl w:val="0"/>
                <w:numId w:val="1"/>
              </w:numPr>
              <w:rPr>
                <w:sz w:val="20"/>
                <w:szCs w:val="20"/>
              </w:rPr>
            </w:pPr>
            <w:r w:rsidRPr="006C0525">
              <w:rPr>
                <w:sz w:val="20"/>
                <w:szCs w:val="20"/>
              </w:rPr>
              <w:t>wire shelves</w:t>
            </w:r>
          </w:p>
          <w:p w14:paraId="7B5FB3A5" w14:textId="77777777" w:rsidR="006C0525" w:rsidRPr="006C0525" w:rsidRDefault="006C0525" w:rsidP="006C0525">
            <w:pPr>
              <w:numPr>
                <w:ilvl w:val="0"/>
                <w:numId w:val="1"/>
              </w:numPr>
              <w:rPr>
                <w:sz w:val="20"/>
                <w:szCs w:val="20"/>
              </w:rPr>
            </w:pPr>
            <w:r w:rsidRPr="006C0525">
              <w:rPr>
                <w:sz w:val="20"/>
                <w:szCs w:val="20"/>
              </w:rPr>
              <w:t>tops of cabinets</w:t>
            </w:r>
          </w:p>
          <w:p w14:paraId="217BAD71" w14:textId="77777777" w:rsidR="006C0525" w:rsidRPr="006C0525" w:rsidRDefault="006C0525" w:rsidP="006C0525">
            <w:pPr>
              <w:numPr>
                <w:ilvl w:val="0"/>
                <w:numId w:val="1"/>
              </w:numPr>
              <w:rPr>
                <w:sz w:val="20"/>
                <w:szCs w:val="20"/>
              </w:rPr>
            </w:pPr>
            <w:r w:rsidRPr="006C0525">
              <w:rPr>
                <w:sz w:val="20"/>
                <w:szCs w:val="20"/>
              </w:rPr>
              <w:t>inside of cabinets</w:t>
            </w:r>
          </w:p>
          <w:p w14:paraId="20B97C21" w14:textId="77777777" w:rsidR="006C0525" w:rsidRPr="006C0525" w:rsidRDefault="006C0525" w:rsidP="006C0525">
            <w:pPr>
              <w:numPr>
                <w:ilvl w:val="0"/>
                <w:numId w:val="1"/>
              </w:numPr>
              <w:rPr>
                <w:sz w:val="20"/>
                <w:szCs w:val="20"/>
              </w:rPr>
            </w:pPr>
            <w:r w:rsidRPr="006C0525">
              <w:rPr>
                <w:sz w:val="20"/>
                <w:szCs w:val="20"/>
              </w:rPr>
              <w:t>all unnecessary items out of room behind a closed door/drawer</w:t>
            </w:r>
          </w:p>
          <w:p w14:paraId="06DBBAAF" w14:textId="77777777" w:rsidR="006C0525" w:rsidRPr="006C0525" w:rsidRDefault="006C0525" w:rsidP="006C0525">
            <w:pPr>
              <w:numPr>
                <w:ilvl w:val="0"/>
                <w:numId w:val="1"/>
              </w:numPr>
              <w:rPr>
                <w:sz w:val="20"/>
                <w:szCs w:val="20"/>
              </w:rPr>
            </w:pPr>
            <w:r w:rsidRPr="006C0525">
              <w:rPr>
                <w:sz w:val="20"/>
                <w:szCs w:val="20"/>
              </w:rPr>
              <w:t>nothing on shelves, even display products</w:t>
            </w:r>
          </w:p>
          <w:p w14:paraId="369583FF" w14:textId="77777777" w:rsidR="006C0525" w:rsidRPr="006C0525" w:rsidRDefault="006C0525" w:rsidP="006C0525">
            <w:pPr>
              <w:numPr>
                <w:ilvl w:val="0"/>
                <w:numId w:val="1"/>
              </w:numPr>
              <w:rPr>
                <w:sz w:val="20"/>
                <w:szCs w:val="20"/>
              </w:rPr>
            </w:pPr>
            <w:r w:rsidRPr="006C0525">
              <w:rPr>
                <w:sz w:val="20"/>
                <w:szCs w:val="20"/>
              </w:rPr>
              <w:t>x-ray if applicable</w:t>
            </w:r>
          </w:p>
          <w:p w14:paraId="2FA12F84" w14:textId="77777777" w:rsidR="006C0525" w:rsidRPr="00281623" w:rsidRDefault="006C0525" w:rsidP="006C0525">
            <w:pPr>
              <w:numPr>
                <w:ilvl w:val="0"/>
                <w:numId w:val="1"/>
              </w:numPr>
              <w:rPr>
                <w:sz w:val="20"/>
                <w:szCs w:val="20"/>
              </w:rPr>
            </w:pPr>
            <w:r w:rsidRPr="006C0525">
              <w:rPr>
                <w:sz w:val="20"/>
                <w:szCs w:val="20"/>
              </w:rPr>
              <w:t>inside x-ray cabinet</w:t>
            </w:r>
          </w:p>
          <w:p w14:paraId="47481FCF" w14:textId="4FA2B25B" w:rsidR="006C0525" w:rsidRPr="00281623" w:rsidRDefault="006C0525" w:rsidP="006C0525">
            <w:pPr>
              <w:numPr>
                <w:ilvl w:val="0"/>
                <w:numId w:val="1"/>
              </w:numPr>
              <w:rPr>
                <w:sz w:val="20"/>
                <w:szCs w:val="20"/>
              </w:rPr>
            </w:pPr>
            <w:r w:rsidRPr="006C0525">
              <w:rPr>
                <w:sz w:val="20"/>
                <w:szCs w:val="20"/>
              </w:rPr>
              <w:t>germs FLY!</w:t>
            </w:r>
          </w:p>
        </w:tc>
        <w:tc>
          <w:tcPr>
            <w:tcW w:w="2621" w:type="pct"/>
          </w:tcPr>
          <w:p w14:paraId="1A77EC90" w14:textId="19A0B0C6" w:rsidR="006C0525" w:rsidRPr="00281623" w:rsidRDefault="006C0525" w:rsidP="006C0525">
            <w:pPr>
              <w:rPr>
                <w:sz w:val="20"/>
                <w:szCs w:val="20"/>
              </w:rPr>
            </w:pPr>
            <w:r w:rsidRPr="00DC6E5B">
              <w:rPr>
                <w:b/>
                <w:bCs/>
                <w:sz w:val="20"/>
                <w:szCs w:val="20"/>
              </w:rPr>
              <w:t>Everyday wipe kitchen from top to bottom</w:t>
            </w:r>
            <w:r w:rsidRPr="00281623">
              <w:rPr>
                <w:sz w:val="20"/>
                <w:szCs w:val="20"/>
              </w:rPr>
              <w:t xml:space="preserve">.  </w:t>
            </w:r>
          </w:p>
          <w:p w14:paraId="05BB1CAB" w14:textId="036EA47B" w:rsidR="006C0525" w:rsidRPr="00281623" w:rsidRDefault="006C0525" w:rsidP="006C0525">
            <w:pPr>
              <w:pStyle w:val="ListParagraph"/>
              <w:numPr>
                <w:ilvl w:val="0"/>
                <w:numId w:val="5"/>
              </w:numPr>
              <w:rPr>
                <w:sz w:val="20"/>
                <w:szCs w:val="20"/>
              </w:rPr>
            </w:pPr>
            <w:r w:rsidRPr="00281623">
              <w:rPr>
                <w:sz w:val="20"/>
                <w:szCs w:val="20"/>
              </w:rPr>
              <w:t>baseboards</w:t>
            </w:r>
          </w:p>
          <w:p w14:paraId="7647831E" w14:textId="6DE84A13" w:rsidR="006C0525" w:rsidRPr="00281623" w:rsidRDefault="006C0525" w:rsidP="006C0525">
            <w:pPr>
              <w:pStyle w:val="ListParagraph"/>
              <w:numPr>
                <w:ilvl w:val="0"/>
                <w:numId w:val="5"/>
              </w:numPr>
              <w:rPr>
                <w:sz w:val="20"/>
                <w:szCs w:val="20"/>
              </w:rPr>
            </w:pPr>
            <w:r w:rsidRPr="00281623">
              <w:rPr>
                <w:sz w:val="20"/>
                <w:szCs w:val="20"/>
              </w:rPr>
              <w:t>window</w:t>
            </w:r>
          </w:p>
          <w:p w14:paraId="307DFC2D" w14:textId="25E56F37" w:rsidR="006C0525" w:rsidRPr="00281623" w:rsidRDefault="006C0525" w:rsidP="006C0525">
            <w:pPr>
              <w:pStyle w:val="ListParagraph"/>
              <w:numPr>
                <w:ilvl w:val="0"/>
                <w:numId w:val="5"/>
              </w:numPr>
              <w:rPr>
                <w:sz w:val="20"/>
                <w:szCs w:val="20"/>
              </w:rPr>
            </w:pPr>
            <w:r w:rsidRPr="00281623">
              <w:rPr>
                <w:sz w:val="20"/>
                <w:szCs w:val="20"/>
              </w:rPr>
              <w:t>drawers wiped out</w:t>
            </w:r>
          </w:p>
          <w:p w14:paraId="6C4021F0" w14:textId="35DE22AF" w:rsidR="006C0525" w:rsidRPr="00281623" w:rsidRDefault="006C0525" w:rsidP="006C0525">
            <w:pPr>
              <w:pStyle w:val="ListParagraph"/>
              <w:numPr>
                <w:ilvl w:val="0"/>
                <w:numId w:val="5"/>
              </w:numPr>
              <w:rPr>
                <w:sz w:val="20"/>
                <w:szCs w:val="20"/>
              </w:rPr>
            </w:pPr>
            <w:r w:rsidRPr="00281623">
              <w:rPr>
                <w:sz w:val="20"/>
                <w:szCs w:val="20"/>
              </w:rPr>
              <w:t>wire shelves</w:t>
            </w:r>
          </w:p>
          <w:p w14:paraId="7362DAFC" w14:textId="28CF5AE1" w:rsidR="006C0525" w:rsidRPr="00281623" w:rsidRDefault="006C0525" w:rsidP="006C0525">
            <w:pPr>
              <w:pStyle w:val="ListParagraph"/>
              <w:numPr>
                <w:ilvl w:val="0"/>
                <w:numId w:val="5"/>
              </w:numPr>
              <w:rPr>
                <w:sz w:val="20"/>
                <w:szCs w:val="20"/>
              </w:rPr>
            </w:pPr>
            <w:r w:rsidRPr="00281623">
              <w:rPr>
                <w:sz w:val="20"/>
                <w:szCs w:val="20"/>
              </w:rPr>
              <w:t>tops of cabinets</w:t>
            </w:r>
          </w:p>
          <w:p w14:paraId="3277FDD8" w14:textId="68448C83" w:rsidR="006C0525" w:rsidRPr="00281623" w:rsidRDefault="006C0525" w:rsidP="006C0525">
            <w:pPr>
              <w:pStyle w:val="ListParagraph"/>
              <w:numPr>
                <w:ilvl w:val="0"/>
                <w:numId w:val="5"/>
              </w:numPr>
              <w:rPr>
                <w:sz w:val="20"/>
                <w:szCs w:val="20"/>
              </w:rPr>
            </w:pPr>
            <w:r w:rsidRPr="00281623">
              <w:rPr>
                <w:sz w:val="20"/>
                <w:szCs w:val="20"/>
              </w:rPr>
              <w:t>inside of cabinets</w:t>
            </w:r>
          </w:p>
          <w:p w14:paraId="40520A88" w14:textId="131D5B4E" w:rsidR="006C0525" w:rsidRPr="00281623" w:rsidRDefault="006C0525" w:rsidP="006C0525">
            <w:pPr>
              <w:pStyle w:val="ListParagraph"/>
              <w:numPr>
                <w:ilvl w:val="0"/>
                <w:numId w:val="5"/>
              </w:numPr>
              <w:rPr>
                <w:sz w:val="20"/>
                <w:szCs w:val="20"/>
              </w:rPr>
            </w:pPr>
            <w:r w:rsidRPr="00281623">
              <w:rPr>
                <w:sz w:val="20"/>
                <w:szCs w:val="20"/>
              </w:rPr>
              <w:t>all unnecessary items out of room behind a closed door/drawer</w:t>
            </w:r>
          </w:p>
          <w:p w14:paraId="266ACCB0" w14:textId="485229E0" w:rsidR="006C0525" w:rsidRPr="00281623" w:rsidRDefault="006C0525" w:rsidP="006C0525">
            <w:pPr>
              <w:pStyle w:val="ListParagraph"/>
              <w:numPr>
                <w:ilvl w:val="0"/>
                <w:numId w:val="5"/>
              </w:numPr>
              <w:rPr>
                <w:sz w:val="20"/>
                <w:szCs w:val="20"/>
              </w:rPr>
            </w:pPr>
            <w:r w:rsidRPr="00281623">
              <w:rPr>
                <w:sz w:val="20"/>
                <w:szCs w:val="20"/>
              </w:rPr>
              <w:t>clean coffee machine</w:t>
            </w:r>
          </w:p>
          <w:p w14:paraId="6A3B4823" w14:textId="731D5BA8" w:rsidR="006C0525" w:rsidRPr="00281623" w:rsidRDefault="006C0525" w:rsidP="006C0525">
            <w:pPr>
              <w:pStyle w:val="ListParagraph"/>
              <w:numPr>
                <w:ilvl w:val="0"/>
                <w:numId w:val="5"/>
              </w:numPr>
              <w:rPr>
                <w:sz w:val="20"/>
                <w:szCs w:val="20"/>
              </w:rPr>
            </w:pPr>
            <w:r w:rsidRPr="00281623">
              <w:rPr>
                <w:sz w:val="20"/>
                <w:szCs w:val="20"/>
              </w:rPr>
              <w:t>nothing out</w:t>
            </w:r>
          </w:p>
          <w:p w14:paraId="34F917ED" w14:textId="09288906" w:rsidR="006C0525" w:rsidRPr="00281623" w:rsidRDefault="006C0525" w:rsidP="006C0525">
            <w:pPr>
              <w:pStyle w:val="ListParagraph"/>
              <w:numPr>
                <w:ilvl w:val="0"/>
                <w:numId w:val="5"/>
              </w:numPr>
              <w:rPr>
                <w:sz w:val="20"/>
                <w:szCs w:val="20"/>
              </w:rPr>
            </w:pPr>
            <w:r w:rsidRPr="00281623">
              <w:rPr>
                <w:sz w:val="20"/>
                <w:szCs w:val="20"/>
              </w:rPr>
              <w:t>germs FLY!</w:t>
            </w:r>
          </w:p>
        </w:tc>
      </w:tr>
      <w:tr w:rsidR="006C0525" w:rsidRPr="00281623" w14:paraId="03102660" w14:textId="77777777" w:rsidTr="00927B3A">
        <w:trPr>
          <w:trHeight w:val="1662"/>
        </w:trPr>
        <w:tc>
          <w:tcPr>
            <w:tcW w:w="2379" w:type="pct"/>
            <w:noWrap/>
          </w:tcPr>
          <w:p w14:paraId="0A00C637" w14:textId="77777777" w:rsidR="006C0525" w:rsidRPr="005A2F52" w:rsidRDefault="006C0525" w:rsidP="006C0525">
            <w:pPr>
              <w:rPr>
                <w:b/>
                <w:bCs/>
                <w:sz w:val="20"/>
                <w:szCs w:val="20"/>
              </w:rPr>
            </w:pPr>
            <w:r w:rsidRPr="005A2F52">
              <w:rPr>
                <w:b/>
                <w:bCs/>
                <w:sz w:val="20"/>
                <w:szCs w:val="20"/>
              </w:rPr>
              <w:t>Responsible for your hygiene column in for every day that the office is closed.</w:t>
            </w:r>
          </w:p>
          <w:p w14:paraId="73A5FF86" w14:textId="77777777" w:rsidR="006C0525" w:rsidRPr="00281623" w:rsidRDefault="006C0525" w:rsidP="006C0525">
            <w:pPr>
              <w:pStyle w:val="ListParagraph"/>
              <w:numPr>
                <w:ilvl w:val="0"/>
                <w:numId w:val="2"/>
              </w:numPr>
              <w:rPr>
                <w:sz w:val="20"/>
                <w:szCs w:val="20"/>
              </w:rPr>
            </w:pPr>
            <w:r w:rsidRPr="00281623">
              <w:rPr>
                <w:sz w:val="20"/>
                <w:szCs w:val="20"/>
              </w:rPr>
              <w:t>document for each call, every attempt to call must be recorded</w:t>
            </w:r>
          </w:p>
          <w:p w14:paraId="53D98C0C" w14:textId="6F282F28" w:rsidR="006C0525" w:rsidRPr="00281623" w:rsidRDefault="006C0525" w:rsidP="006C0525">
            <w:pPr>
              <w:pStyle w:val="ListParagraph"/>
              <w:numPr>
                <w:ilvl w:val="0"/>
                <w:numId w:val="2"/>
              </w:numPr>
              <w:rPr>
                <w:sz w:val="20"/>
                <w:szCs w:val="20"/>
              </w:rPr>
            </w:pPr>
            <w:r w:rsidRPr="00281623">
              <w:rPr>
                <w:sz w:val="20"/>
                <w:szCs w:val="20"/>
              </w:rPr>
              <w:t>must speak to patient</w:t>
            </w:r>
          </w:p>
        </w:tc>
        <w:tc>
          <w:tcPr>
            <w:tcW w:w="2621" w:type="pct"/>
          </w:tcPr>
          <w:p w14:paraId="7DAED3F7" w14:textId="77777777" w:rsidR="00271E55" w:rsidRPr="005A2F52" w:rsidRDefault="00271E55" w:rsidP="00271E55">
            <w:pPr>
              <w:rPr>
                <w:b/>
                <w:bCs/>
                <w:sz w:val="20"/>
                <w:szCs w:val="20"/>
              </w:rPr>
            </w:pPr>
            <w:r w:rsidRPr="005A2F52">
              <w:rPr>
                <w:b/>
                <w:bCs/>
                <w:sz w:val="20"/>
                <w:szCs w:val="20"/>
              </w:rPr>
              <w:t>Responsible for your hygiene column in for every day that the office is closed.</w:t>
            </w:r>
          </w:p>
          <w:p w14:paraId="3706B4AD" w14:textId="2958DB2F" w:rsidR="00271E55" w:rsidRPr="00281623" w:rsidRDefault="00271E55" w:rsidP="00271E55">
            <w:pPr>
              <w:pStyle w:val="ListParagraph"/>
              <w:numPr>
                <w:ilvl w:val="0"/>
                <w:numId w:val="6"/>
              </w:numPr>
              <w:rPr>
                <w:sz w:val="20"/>
                <w:szCs w:val="20"/>
              </w:rPr>
            </w:pPr>
            <w:r w:rsidRPr="00281623">
              <w:rPr>
                <w:sz w:val="20"/>
                <w:szCs w:val="20"/>
              </w:rPr>
              <w:t>document for each call, every attempt to call must be recorded</w:t>
            </w:r>
          </w:p>
          <w:p w14:paraId="5BDE87E4" w14:textId="50DD6E85" w:rsidR="006C0525" w:rsidRPr="00281623" w:rsidRDefault="00271E55" w:rsidP="00271E55">
            <w:pPr>
              <w:pStyle w:val="ListParagraph"/>
              <w:numPr>
                <w:ilvl w:val="0"/>
                <w:numId w:val="6"/>
              </w:numPr>
              <w:rPr>
                <w:sz w:val="20"/>
                <w:szCs w:val="20"/>
              </w:rPr>
            </w:pPr>
            <w:r w:rsidRPr="00281623">
              <w:rPr>
                <w:sz w:val="20"/>
                <w:szCs w:val="20"/>
              </w:rPr>
              <w:t>must speak to patient</w:t>
            </w:r>
          </w:p>
        </w:tc>
      </w:tr>
      <w:tr w:rsidR="00F1413F" w:rsidRPr="00281623" w14:paraId="00614190" w14:textId="77777777" w:rsidTr="00927B3A">
        <w:trPr>
          <w:trHeight w:val="1072"/>
        </w:trPr>
        <w:tc>
          <w:tcPr>
            <w:tcW w:w="2379" w:type="pct"/>
            <w:noWrap/>
          </w:tcPr>
          <w:p w14:paraId="5A4B973C" w14:textId="77777777" w:rsidR="00D73C60" w:rsidRPr="00281623" w:rsidRDefault="00D73C60">
            <w:pPr>
              <w:rPr>
                <w:sz w:val="20"/>
                <w:szCs w:val="20"/>
              </w:rPr>
            </w:pPr>
          </w:p>
          <w:p w14:paraId="549C909B" w14:textId="6ABC7118" w:rsidR="006C0525" w:rsidRPr="00281623" w:rsidRDefault="006C0525">
            <w:pPr>
              <w:rPr>
                <w:sz w:val="20"/>
                <w:szCs w:val="20"/>
              </w:rPr>
            </w:pPr>
            <w:r w:rsidRPr="00281623">
              <w:rPr>
                <w:sz w:val="20"/>
                <w:szCs w:val="20"/>
              </w:rPr>
              <w:t xml:space="preserve">Watch all recorded webinars for practice software (HELP button) </w:t>
            </w:r>
          </w:p>
          <w:p w14:paraId="25FF476B" w14:textId="4F9CFCD6" w:rsidR="00D50EBA" w:rsidRPr="00281623" w:rsidRDefault="006C0525">
            <w:pPr>
              <w:rPr>
                <w:sz w:val="20"/>
                <w:szCs w:val="20"/>
              </w:rPr>
            </w:pPr>
            <w:r w:rsidRPr="00281623">
              <w:rPr>
                <w:sz w:val="20"/>
                <w:szCs w:val="20"/>
              </w:rPr>
              <w:t>Most have access easily by website or inside the software.</w:t>
            </w:r>
          </w:p>
        </w:tc>
        <w:tc>
          <w:tcPr>
            <w:tcW w:w="2621" w:type="pct"/>
          </w:tcPr>
          <w:p w14:paraId="0DE3FC9B" w14:textId="77777777" w:rsidR="00D73C60" w:rsidRPr="00281623" w:rsidRDefault="00D73C60" w:rsidP="00271E55">
            <w:pPr>
              <w:rPr>
                <w:sz w:val="20"/>
                <w:szCs w:val="20"/>
              </w:rPr>
            </w:pPr>
          </w:p>
          <w:p w14:paraId="555386A5" w14:textId="20F5B9C2" w:rsidR="00D50EBA" w:rsidRPr="00281623" w:rsidRDefault="00271E55" w:rsidP="00271E55">
            <w:pPr>
              <w:rPr>
                <w:sz w:val="20"/>
                <w:szCs w:val="20"/>
              </w:rPr>
            </w:pPr>
            <w:r w:rsidRPr="00281623">
              <w:rPr>
                <w:sz w:val="20"/>
                <w:szCs w:val="20"/>
              </w:rPr>
              <w:t>Watch all recorded webinars for practice software (HELP button) Most have access easily by website or inside the software.</w:t>
            </w:r>
          </w:p>
        </w:tc>
      </w:tr>
      <w:tr w:rsidR="00F1413F" w:rsidRPr="00281623" w14:paraId="09D783ED" w14:textId="77777777" w:rsidTr="00927B3A">
        <w:trPr>
          <w:trHeight w:val="1268"/>
        </w:trPr>
        <w:tc>
          <w:tcPr>
            <w:tcW w:w="2379" w:type="pct"/>
            <w:noWrap/>
          </w:tcPr>
          <w:p w14:paraId="4B51DFC8" w14:textId="77777777" w:rsidR="006C0525" w:rsidRPr="002E2A3D" w:rsidRDefault="006C0525" w:rsidP="006C0525">
            <w:pPr>
              <w:rPr>
                <w:b/>
                <w:bCs/>
                <w:sz w:val="20"/>
                <w:szCs w:val="20"/>
              </w:rPr>
            </w:pPr>
            <w:r w:rsidRPr="002E2A3D">
              <w:rPr>
                <w:b/>
                <w:bCs/>
                <w:sz w:val="20"/>
                <w:szCs w:val="20"/>
              </w:rPr>
              <w:lastRenderedPageBreak/>
              <w:t>Clean sterilization from top to bottom.</w:t>
            </w:r>
          </w:p>
          <w:p w14:paraId="1F02E1F0" w14:textId="372FA0BE" w:rsidR="006C0525" w:rsidRPr="00281623" w:rsidRDefault="006C0525" w:rsidP="006C0525">
            <w:pPr>
              <w:pStyle w:val="ListParagraph"/>
              <w:numPr>
                <w:ilvl w:val="0"/>
                <w:numId w:val="3"/>
              </w:numPr>
              <w:rPr>
                <w:sz w:val="20"/>
                <w:szCs w:val="20"/>
              </w:rPr>
            </w:pPr>
            <w:r w:rsidRPr="00281623">
              <w:rPr>
                <w:sz w:val="20"/>
                <w:szCs w:val="20"/>
              </w:rPr>
              <w:t>organize all cabinets</w:t>
            </w:r>
          </w:p>
          <w:p w14:paraId="4A24590B" w14:textId="0D169A71" w:rsidR="00D50EBA" w:rsidRPr="00281623" w:rsidRDefault="006C0525" w:rsidP="006C0525">
            <w:pPr>
              <w:pStyle w:val="ListParagraph"/>
              <w:numPr>
                <w:ilvl w:val="0"/>
                <w:numId w:val="3"/>
              </w:numPr>
              <w:rPr>
                <w:sz w:val="20"/>
                <w:szCs w:val="20"/>
              </w:rPr>
            </w:pPr>
            <w:r w:rsidRPr="00281623">
              <w:rPr>
                <w:sz w:val="20"/>
                <w:szCs w:val="20"/>
              </w:rPr>
              <w:t>wipe out all cabinets</w:t>
            </w:r>
          </w:p>
        </w:tc>
        <w:tc>
          <w:tcPr>
            <w:tcW w:w="2621" w:type="pct"/>
          </w:tcPr>
          <w:p w14:paraId="2D62B487" w14:textId="77777777" w:rsidR="00271E55" w:rsidRPr="00281623" w:rsidRDefault="00271E55" w:rsidP="00271E55">
            <w:pPr>
              <w:rPr>
                <w:sz w:val="20"/>
                <w:szCs w:val="20"/>
              </w:rPr>
            </w:pPr>
            <w:r w:rsidRPr="002E2A3D">
              <w:rPr>
                <w:b/>
                <w:bCs/>
                <w:sz w:val="20"/>
                <w:szCs w:val="20"/>
              </w:rPr>
              <w:t>Clean lab from top to bottom</w:t>
            </w:r>
            <w:r w:rsidRPr="00281623">
              <w:rPr>
                <w:sz w:val="20"/>
                <w:szCs w:val="20"/>
              </w:rPr>
              <w:t>.</w:t>
            </w:r>
          </w:p>
          <w:p w14:paraId="3EB473DD" w14:textId="0CF699A6" w:rsidR="00271E55" w:rsidRPr="00281623" w:rsidRDefault="00271E55" w:rsidP="00271E55">
            <w:pPr>
              <w:pStyle w:val="ListParagraph"/>
              <w:numPr>
                <w:ilvl w:val="0"/>
                <w:numId w:val="7"/>
              </w:numPr>
              <w:rPr>
                <w:sz w:val="20"/>
                <w:szCs w:val="20"/>
              </w:rPr>
            </w:pPr>
            <w:r w:rsidRPr="00281623">
              <w:rPr>
                <w:sz w:val="20"/>
                <w:szCs w:val="20"/>
              </w:rPr>
              <w:t>organize all cabinets</w:t>
            </w:r>
          </w:p>
          <w:p w14:paraId="6F78D6DB" w14:textId="6B712A6D" w:rsidR="00D50EBA" w:rsidRPr="00281623" w:rsidRDefault="00271E55" w:rsidP="00271E55">
            <w:pPr>
              <w:pStyle w:val="ListParagraph"/>
              <w:numPr>
                <w:ilvl w:val="0"/>
                <w:numId w:val="7"/>
              </w:numPr>
              <w:rPr>
                <w:sz w:val="20"/>
                <w:szCs w:val="20"/>
              </w:rPr>
            </w:pPr>
            <w:r w:rsidRPr="00281623">
              <w:rPr>
                <w:sz w:val="20"/>
                <w:szCs w:val="20"/>
              </w:rPr>
              <w:t>wipe out all cabinets</w:t>
            </w:r>
          </w:p>
        </w:tc>
      </w:tr>
      <w:tr w:rsidR="00F1413F" w:rsidRPr="00281623" w14:paraId="470EF614" w14:textId="77777777" w:rsidTr="00927B3A">
        <w:trPr>
          <w:trHeight w:val="4616"/>
        </w:trPr>
        <w:tc>
          <w:tcPr>
            <w:tcW w:w="2379" w:type="pct"/>
            <w:noWrap/>
          </w:tcPr>
          <w:p w14:paraId="41ACE124" w14:textId="77777777" w:rsidR="00271E55" w:rsidRPr="00C72B2C" w:rsidRDefault="00271E55" w:rsidP="00271E55">
            <w:pPr>
              <w:rPr>
                <w:rFonts w:cstheme="minorHAnsi"/>
                <w:b/>
                <w:bCs/>
                <w:sz w:val="20"/>
                <w:szCs w:val="20"/>
              </w:rPr>
            </w:pPr>
            <w:r w:rsidRPr="00C72B2C">
              <w:rPr>
                <w:rFonts w:cstheme="minorHAnsi"/>
                <w:b/>
                <w:bCs/>
                <w:sz w:val="20"/>
                <w:szCs w:val="20"/>
              </w:rPr>
              <w:t>Videos to create and upload to #</w:t>
            </w:r>
            <w:proofErr w:type="spellStart"/>
            <w:r w:rsidRPr="00C72B2C">
              <w:rPr>
                <w:rFonts w:cstheme="minorHAnsi"/>
                <w:b/>
                <w:bCs/>
                <w:sz w:val="20"/>
                <w:szCs w:val="20"/>
              </w:rPr>
              <w:t>practicesystems</w:t>
            </w:r>
            <w:proofErr w:type="spellEnd"/>
            <w:r w:rsidRPr="00C72B2C">
              <w:rPr>
                <w:rFonts w:cstheme="minorHAnsi"/>
                <w:b/>
                <w:bCs/>
                <w:sz w:val="20"/>
                <w:szCs w:val="20"/>
              </w:rPr>
              <w:t xml:space="preserve"> on slack:</w:t>
            </w:r>
          </w:p>
          <w:p w14:paraId="204604FC" w14:textId="77662549" w:rsidR="00271E55" w:rsidRPr="00281623" w:rsidRDefault="00271E55" w:rsidP="00271E55">
            <w:pPr>
              <w:pStyle w:val="ListParagraph"/>
              <w:numPr>
                <w:ilvl w:val="0"/>
                <w:numId w:val="8"/>
              </w:numPr>
              <w:spacing w:before="240"/>
              <w:rPr>
                <w:rFonts w:cstheme="minorHAnsi"/>
                <w:sz w:val="20"/>
                <w:szCs w:val="20"/>
              </w:rPr>
            </w:pPr>
            <w:r w:rsidRPr="00281623">
              <w:rPr>
                <w:rFonts w:cstheme="minorHAnsi"/>
                <w:sz w:val="20"/>
                <w:szCs w:val="20"/>
              </w:rPr>
              <w:t>everything involved in new patient appointment</w:t>
            </w:r>
          </w:p>
          <w:p w14:paraId="393A0865" w14:textId="24B16552" w:rsidR="00271E55" w:rsidRPr="00281623" w:rsidRDefault="00271E55" w:rsidP="00271E55">
            <w:pPr>
              <w:pStyle w:val="ListParagraph"/>
              <w:numPr>
                <w:ilvl w:val="0"/>
                <w:numId w:val="8"/>
              </w:numPr>
              <w:rPr>
                <w:rFonts w:cstheme="minorHAnsi"/>
                <w:sz w:val="20"/>
                <w:szCs w:val="20"/>
              </w:rPr>
            </w:pPr>
            <w:r w:rsidRPr="00281623">
              <w:rPr>
                <w:rFonts w:cstheme="minorHAnsi"/>
                <w:sz w:val="20"/>
                <w:szCs w:val="20"/>
              </w:rPr>
              <w:t>how to take photographs</w:t>
            </w:r>
          </w:p>
          <w:p w14:paraId="0260E429" w14:textId="17E2AC28" w:rsidR="00271E55" w:rsidRPr="00281623" w:rsidRDefault="00271E55" w:rsidP="00271E55">
            <w:pPr>
              <w:pStyle w:val="ListParagraph"/>
              <w:numPr>
                <w:ilvl w:val="0"/>
                <w:numId w:val="8"/>
              </w:numPr>
              <w:rPr>
                <w:rFonts w:cstheme="minorHAnsi"/>
                <w:sz w:val="20"/>
                <w:szCs w:val="20"/>
              </w:rPr>
            </w:pPr>
            <w:r w:rsidRPr="00281623">
              <w:rPr>
                <w:rFonts w:cstheme="minorHAnsi"/>
                <w:sz w:val="20"/>
                <w:szCs w:val="20"/>
              </w:rPr>
              <w:t xml:space="preserve">how to take a pan from setting up computer to </w:t>
            </w:r>
            <w:proofErr w:type="gramStart"/>
            <w:r w:rsidRPr="00281623">
              <w:rPr>
                <w:rFonts w:cstheme="minorHAnsi"/>
                <w:sz w:val="20"/>
                <w:szCs w:val="20"/>
              </w:rPr>
              <w:t>actually taking</w:t>
            </w:r>
            <w:proofErr w:type="gramEnd"/>
            <w:r w:rsidRPr="00281623">
              <w:rPr>
                <w:rFonts w:cstheme="minorHAnsi"/>
                <w:sz w:val="20"/>
                <w:szCs w:val="20"/>
              </w:rPr>
              <w:t xml:space="preserve"> the pan</w:t>
            </w:r>
          </w:p>
          <w:p w14:paraId="5A1DA7B9" w14:textId="77777777" w:rsidR="00271E55" w:rsidRPr="00281623" w:rsidRDefault="00271E55" w:rsidP="00271E55">
            <w:pPr>
              <w:pStyle w:val="ListParagraph"/>
              <w:numPr>
                <w:ilvl w:val="0"/>
                <w:numId w:val="8"/>
              </w:numPr>
              <w:rPr>
                <w:rFonts w:cstheme="minorHAnsi"/>
                <w:sz w:val="20"/>
                <w:szCs w:val="20"/>
              </w:rPr>
            </w:pPr>
            <w:r w:rsidRPr="00281623">
              <w:rPr>
                <w:rFonts w:cstheme="minorHAnsi"/>
                <w:sz w:val="20"/>
                <w:szCs w:val="20"/>
              </w:rPr>
              <w:t>how to follow the blocks for hygiene</w:t>
            </w:r>
          </w:p>
          <w:p w14:paraId="3EB85234" w14:textId="6DF32DA1" w:rsidR="00271E55" w:rsidRPr="00281623" w:rsidRDefault="00271E55" w:rsidP="00271E55">
            <w:pPr>
              <w:pStyle w:val="ListParagraph"/>
              <w:numPr>
                <w:ilvl w:val="0"/>
                <w:numId w:val="8"/>
              </w:numPr>
              <w:rPr>
                <w:rFonts w:cstheme="minorHAnsi"/>
                <w:sz w:val="20"/>
                <w:szCs w:val="20"/>
              </w:rPr>
            </w:pPr>
            <w:r w:rsidRPr="00281623">
              <w:rPr>
                <w:rFonts w:cstheme="minorHAnsi"/>
                <w:sz w:val="20"/>
                <w:szCs w:val="20"/>
              </w:rPr>
              <w:t>how to do a proper oral cancer screening</w:t>
            </w:r>
          </w:p>
          <w:p w14:paraId="4036783F" w14:textId="252A750C" w:rsidR="00271E55" w:rsidRPr="00281623" w:rsidRDefault="00271E55" w:rsidP="00271E55">
            <w:pPr>
              <w:pStyle w:val="ListParagraph"/>
              <w:numPr>
                <w:ilvl w:val="0"/>
                <w:numId w:val="8"/>
              </w:numPr>
              <w:rPr>
                <w:rFonts w:cstheme="minorHAnsi"/>
                <w:sz w:val="20"/>
                <w:szCs w:val="20"/>
              </w:rPr>
            </w:pPr>
            <w:r w:rsidRPr="00281623">
              <w:rPr>
                <w:rFonts w:cstheme="minorHAnsi"/>
                <w:sz w:val="20"/>
                <w:szCs w:val="20"/>
              </w:rPr>
              <w:t>sterilization of instruments and wiping room properly for hygiene room</w:t>
            </w:r>
          </w:p>
          <w:p w14:paraId="04AFDD2F" w14:textId="68D91510" w:rsidR="00271E55" w:rsidRPr="00281623" w:rsidRDefault="00271E55" w:rsidP="00271E55">
            <w:pPr>
              <w:pStyle w:val="ListParagraph"/>
              <w:numPr>
                <w:ilvl w:val="0"/>
                <w:numId w:val="8"/>
              </w:numPr>
              <w:rPr>
                <w:rFonts w:cstheme="minorHAnsi"/>
                <w:sz w:val="20"/>
                <w:szCs w:val="20"/>
              </w:rPr>
            </w:pPr>
            <w:r w:rsidRPr="00281623">
              <w:rPr>
                <w:rFonts w:cstheme="minorHAnsi"/>
                <w:sz w:val="20"/>
                <w:szCs w:val="20"/>
              </w:rPr>
              <w:t xml:space="preserve">how to use the </w:t>
            </w:r>
            <w:proofErr w:type="spellStart"/>
            <w:r w:rsidRPr="00281623">
              <w:rPr>
                <w:rFonts w:cstheme="minorHAnsi"/>
                <w:sz w:val="20"/>
                <w:szCs w:val="20"/>
              </w:rPr>
              <w:t>cavitron</w:t>
            </w:r>
            <w:proofErr w:type="spellEnd"/>
            <w:r w:rsidRPr="00281623">
              <w:rPr>
                <w:rFonts w:cstheme="minorHAnsi"/>
                <w:sz w:val="20"/>
                <w:szCs w:val="20"/>
              </w:rPr>
              <w:t>, all types in office</w:t>
            </w:r>
          </w:p>
          <w:p w14:paraId="69C514CF" w14:textId="77777777" w:rsidR="00271E55" w:rsidRPr="00281623" w:rsidRDefault="00271E55" w:rsidP="00271E55">
            <w:pPr>
              <w:pStyle w:val="ListParagraph"/>
              <w:numPr>
                <w:ilvl w:val="0"/>
                <w:numId w:val="8"/>
              </w:numPr>
              <w:rPr>
                <w:rFonts w:cstheme="minorHAnsi"/>
                <w:sz w:val="20"/>
                <w:szCs w:val="20"/>
              </w:rPr>
            </w:pPr>
            <w:r w:rsidRPr="00281623">
              <w:rPr>
                <w:rFonts w:cstheme="minorHAnsi"/>
                <w:sz w:val="20"/>
                <w:szCs w:val="20"/>
              </w:rPr>
              <w:t>how to properly sharpen the instruments</w:t>
            </w:r>
          </w:p>
          <w:p w14:paraId="48BC4701" w14:textId="6B0A007E" w:rsidR="00271E55" w:rsidRPr="00281623" w:rsidRDefault="00271E55" w:rsidP="00271E55">
            <w:pPr>
              <w:pStyle w:val="ListParagraph"/>
              <w:numPr>
                <w:ilvl w:val="0"/>
                <w:numId w:val="8"/>
              </w:numPr>
              <w:rPr>
                <w:rFonts w:cstheme="minorHAnsi"/>
                <w:sz w:val="20"/>
                <w:szCs w:val="20"/>
              </w:rPr>
            </w:pPr>
            <w:r w:rsidRPr="00281623">
              <w:rPr>
                <w:rFonts w:cstheme="minorHAnsi"/>
                <w:sz w:val="20"/>
                <w:szCs w:val="20"/>
              </w:rPr>
              <w:t>how to perio chart with headset</w:t>
            </w:r>
          </w:p>
          <w:p w14:paraId="79FCCA3A" w14:textId="79C1E160" w:rsidR="00271E55" w:rsidRPr="00281623" w:rsidRDefault="00271E55" w:rsidP="00271E55">
            <w:pPr>
              <w:pStyle w:val="ListParagraph"/>
              <w:numPr>
                <w:ilvl w:val="0"/>
                <w:numId w:val="8"/>
              </w:numPr>
              <w:rPr>
                <w:rFonts w:cstheme="minorHAnsi"/>
                <w:sz w:val="20"/>
                <w:szCs w:val="20"/>
              </w:rPr>
            </w:pPr>
            <w:r w:rsidRPr="00281623">
              <w:rPr>
                <w:rFonts w:cstheme="minorHAnsi"/>
                <w:sz w:val="20"/>
                <w:szCs w:val="20"/>
              </w:rPr>
              <w:t>how to do a perio treatment plan</w:t>
            </w:r>
          </w:p>
          <w:p w14:paraId="71E6FD3E" w14:textId="1DF0069B" w:rsidR="00271E55" w:rsidRPr="00281623" w:rsidRDefault="00271E55" w:rsidP="00271E55">
            <w:pPr>
              <w:pStyle w:val="ListParagraph"/>
              <w:numPr>
                <w:ilvl w:val="0"/>
                <w:numId w:val="8"/>
              </w:numPr>
              <w:rPr>
                <w:rFonts w:cstheme="minorHAnsi"/>
                <w:sz w:val="20"/>
                <w:szCs w:val="20"/>
              </w:rPr>
            </w:pPr>
            <w:r w:rsidRPr="00281623">
              <w:rPr>
                <w:rFonts w:cstheme="minorHAnsi"/>
                <w:sz w:val="20"/>
                <w:szCs w:val="20"/>
              </w:rPr>
              <w:t>how to talk about fluoride, use team member as a patient</w:t>
            </w:r>
          </w:p>
          <w:p w14:paraId="458E1C33" w14:textId="1C3A1CFC" w:rsidR="00271E55" w:rsidRPr="00281623" w:rsidRDefault="00271E55" w:rsidP="00271E55">
            <w:pPr>
              <w:pStyle w:val="ListParagraph"/>
              <w:numPr>
                <w:ilvl w:val="0"/>
                <w:numId w:val="8"/>
              </w:numPr>
              <w:rPr>
                <w:rFonts w:cstheme="minorHAnsi"/>
                <w:sz w:val="20"/>
                <w:szCs w:val="20"/>
              </w:rPr>
            </w:pPr>
            <w:r w:rsidRPr="00281623">
              <w:rPr>
                <w:rFonts w:cstheme="minorHAnsi"/>
                <w:sz w:val="20"/>
                <w:szCs w:val="20"/>
              </w:rPr>
              <w:t>how to do a restorative treatment plan</w:t>
            </w:r>
          </w:p>
          <w:p w14:paraId="77DCA0EC" w14:textId="7C76BD9E" w:rsidR="00271E55" w:rsidRPr="00281623" w:rsidRDefault="00271E55" w:rsidP="00271E55">
            <w:pPr>
              <w:pStyle w:val="ListParagraph"/>
              <w:numPr>
                <w:ilvl w:val="0"/>
                <w:numId w:val="8"/>
              </w:numPr>
              <w:rPr>
                <w:rFonts w:cstheme="minorHAnsi"/>
                <w:sz w:val="20"/>
                <w:szCs w:val="20"/>
              </w:rPr>
            </w:pPr>
            <w:r w:rsidRPr="00281623">
              <w:rPr>
                <w:rFonts w:cstheme="minorHAnsi"/>
                <w:sz w:val="20"/>
                <w:szCs w:val="20"/>
              </w:rPr>
              <w:t xml:space="preserve">educating about </w:t>
            </w:r>
            <w:proofErr w:type="spellStart"/>
            <w:r w:rsidRPr="00281623">
              <w:rPr>
                <w:rFonts w:cstheme="minorHAnsi"/>
                <w:sz w:val="20"/>
                <w:szCs w:val="20"/>
              </w:rPr>
              <w:t>sonicares</w:t>
            </w:r>
            <w:proofErr w:type="spellEnd"/>
            <w:r w:rsidRPr="00281623">
              <w:rPr>
                <w:rFonts w:cstheme="minorHAnsi"/>
                <w:sz w:val="20"/>
                <w:szCs w:val="20"/>
              </w:rPr>
              <w:t>, home products</w:t>
            </w:r>
          </w:p>
          <w:p w14:paraId="117DEB2B" w14:textId="725560F0" w:rsidR="00D50EBA" w:rsidRPr="00281623" w:rsidRDefault="00271E55" w:rsidP="00271E55">
            <w:pPr>
              <w:pStyle w:val="ListParagraph"/>
              <w:numPr>
                <w:ilvl w:val="0"/>
                <w:numId w:val="8"/>
              </w:numPr>
              <w:rPr>
                <w:rFonts w:cstheme="minorHAnsi"/>
                <w:sz w:val="20"/>
                <w:szCs w:val="20"/>
              </w:rPr>
            </w:pPr>
            <w:r w:rsidRPr="00281623">
              <w:rPr>
                <w:rFonts w:cstheme="minorHAnsi"/>
                <w:sz w:val="20"/>
                <w:szCs w:val="20"/>
              </w:rPr>
              <w:t>how to talk about laser</w:t>
            </w:r>
          </w:p>
        </w:tc>
        <w:tc>
          <w:tcPr>
            <w:tcW w:w="2621" w:type="pct"/>
          </w:tcPr>
          <w:p w14:paraId="26BB6525" w14:textId="13705E6D" w:rsidR="00271E55" w:rsidRPr="00C72B2C" w:rsidRDefault="00271E55" w:rsidP="00271E55">
            <w:pPr>
              <w:pStyle w:val="DecimalAligned"/>
              <w:rPr>
                <w:b/>
                <w:bCs/>
                <w:sz w:val="20"/>
                <w:szCs w:val="20"/>
              </w:rPr>
            </w:pPr>
            <w:r w:rsidRPr="00C72B2C">
              <w:rPr>
                <w:b/>
                <w:bCs/>
                <w:sz w:val="20"/>
                <w:szCs w:val="20"/>
              </w:rPr>
              <w:t>Videos to create and upload to #</w:t>
            </w:r>
            <w:proofErr w:type="spellStart"/>
            <w:r w:rsidRPr="00C72B2C">
              <w:rPr>
                <w:b/>
                <w:bCs/>
                <w:sz w:val="20"/>
                <w:szCs w:val="20"/>
              </w:rPr>
              <w:t>practicesystems</w:t>
            </w:r>
            <w:proofErr w:type="spellEnd"/>
            <w:r w:rsidRPr="00C72B2C">
              <w:rPr>
                <w:b/>
                <w:bCs/>
                <w:sz w:val="20"/>
                <w:szCs w:val="20"/>
              </w:rPr>
              <w:t xml:space="preserve"> on slack:</w:t>
            </w:r>
          </w:p>
          <w:p w14:paraId="0897C9D4" w14:textId="09FE9462" w:rsidR="00271E55" w:rsidRPr="00281623" w:rsidRDefault="00271E55" w:rsidP="00271E55">
            <w:pPr>
              <w:pStyle w:val="DecimalAligned"/>
              <w:numPr>
                <w:ilvl w:val="0"/>
                <w:numId w:val="10"/>
              </w:numPr>
              <w:spacing w:after="0" w:line="240" w:lineRule="auto"/>
              <w:rPr>
                <w:sz w:val="20"/>
                <w:szCs w:val="20"/>
              </w:rPr>
            </w:pPr>
            <w:r w:rsidRPr="00281623">
              <w:rPr>
                <w:sz w:val="20"/>
                <w:szCs w:val="20"/>
              </w:rPr>
              <w:t>how to run recall reports and our system for follow up</w:t>
            </w:r>
          </w:p>
          <w:p w14:paraId="55B48928" w14:textId="77777777" w:rsidR="00271E55" w:rsidRPr="00281623" w:rsidRDefault="00271E55" w:rsidP="00271E55">
            <w:pPr>
              <w:pStyle w:val="DecimalAligned"/>
              <w:numPr>
                <w:ilvl w:val="0"/>
                <w:numId w:val="10"/>
              </w:numPr>
              <w:spacing w:after="0" w:line="240" w:lineRule="auto"/>
              <w:rPr>
                <w:sz w:val="20"/>
                <w:szCs w:val="20"/>
              </w:rPr>
            </w:pPr>
            <w:r w:rsidRPr="00281623">
              <w:rPr>
                <w:sz w:val="20"/>
                <w:szCs w:val="20"/>
              </w:rPr>
              <w:t>how to attach services to appointment on open dental</w:t>
            </w:r>
          </w:p>
          <w:p w14:paraId="35DA6336" w14:textId="3B375B40" w:rsidR="00271E55" w:rsidRPr="00281623" w:rsidRDefault="00271E55" w:rsidP="00271E55">
            <w:pPr>
              <w:pStyle w:val="DecimalAligned"/>
              <w:numPr>
                <w:ilvl w:val="0"/>
                <w:numId w:val="10"/>
              </w:numPr>
              <w:spacing w:after="0" w:line="240" w:lineRule="auto"/>
              <w:rPr>
                <w:sz w:val="20"/>
                <w:szCs w:val="20"/>
              </w:rPr>
            </w:pPr>
            <w:r w:rsidRPr="00281623">
              <w:rPr>
                <w:sz w:val="20"/>
                <w:szCs w:val="20"/>
              </w:rPr>
              <w:t>how to schedule an appointment</w:t>
            </w:r>
          </w:p>
          <w:p w14:paraId="161CE8D5" w14:textId="4E5F1804" w:rsidR="00271E55" w:rsidRPr="00281623" w:rsidRDefault="00271E55" w:rsidP="00271E55">
            <w:pPr>
              <w:pStyle w:val="DecimalAligned"/>
              <w:numPr>
                <w:ilvl w:val="0"/>
                <w:numId w:val="10"/>
              </w:numPr>
              <w:spacing w:after="0" w:line="240" w:lineRule="auto"/>
              <w:rPr>
                <w:sz w:val="20"/>
                <w:szCs w:val="20"/>
              </w:rPr>
            </w:pPr>
            <w:r w:rsidRPr="00281623">
              <w:rPr>
                <w:sz w:val="20"/>
                <w:szCs w:val="20"/>
              </w:rPr>
              <w:t>what’s included in a recare appointment, i.e. when we take x-rays, perio charting</w:t>
            </w:r>
          </w:p>
          <w:p w14:paraId="6E1D0187" w14:textId="2893EFB1" w:rsidR="00271E55" w:rsidRPr="00281623" w:rsidRDefault="00271E55" w:rsidP="00271E55">
            <w:pPr>
              <w:pStyle w:val="DecimalAligned"/>
              <w:numPr>
                <w:ilvl w:val="0"/>
                <w:numId w:val="10"/>
              </w:numPr>
              <w:spacing w:after="0" w:line="240" w:lineRule="auto"/>
              <w:rPr>
                <w:sz w:val="20"/>
                <w:szCs w:val="20"/>
              </w:rPr>
            </w:pPr>
            <w:r w:rsidRPr="00281623">
              <w:rPr>
                <w:sz w:val="20"/>
                <w:szCs w:val="20"/>
              </w:rPr>
              <w:t>whitening options we have in our office and how to use them, cost</w:t>
            </w:r>
          </w:p>
          <w:p w14:paraId="69D08330" w14:textId="324BFF75" w:rsidR="00271E55" w:rsidRPr="00281623" w:rsidRDefault="00271E55" w:rsidP="00271E55">
            <w:pPr>
              <w:pStyle w:val="DecimalAligned"/>
              <w:numPr>
                <w:ilvl w:val="0"/>
                <w:numId w:val="10"/>
              </w:numPr>
              <w:spacing w:after="0" w:line="240" w:lineRule="auto"/>
              <w:rPr>
                <w:sz w:val="20"/>
                <w:szCs w:val="20"/>
              </w:rPr>
            </w:pPr>
            <w:r w:rsidRPr="00281623">
              <w:rPr>
                <w:sz w:val="20"/>
                <w:szCs w:val="20"/>
              </w:rPr>
              <w:t>how to complete a specialist referral from open dental</w:t>
            </w:r>
          </w:p>
          <w:p w14:paraId="7F45BF0C" w14:textId="77777777" w:rsidR="00271E55" w:rsidRPr="00281623" w:rsidRDefault="00271E55" w:rsidP="00271E55">
            <w:pPr>
              <w:pStyle w:val="DecimalAligned"/>
              <w:numPr>
                <w:ilvl w:val="0"/>
                <w:numId w:val="10"/>
              </w:numPr>
              <w:spacing w:after="0" w:line="240" w:lineRule="auto"/>
              <w:rPr>
                <w:sz w:val="20"/>
                <w:szCs w:val="20"/>
              </w:rPr>
            </w:pPr>
            <w:r w:rsidRPr="00281623">
              <w:rPr>
                <w:sz w:val="20"/>
                <w:szCs w:val="20"/>
              </w:rPr>
              <w:t>how to talk about photographs and deepening concerns</w:t>
            </w:r>
          </w:p>
          <w:p w14:paraId="31BF1DCE" w14:textId="5348FE2E" w:rsidR="00271E55" w:rsidRPr="00281623" w:rsidRDefault="00271E55" w:rsidP="00271E55">
            <w:pPr>
              <w:pStyle w:val="DecimalAligned"/>
              <w:numPr>
                <w:ilvl w:val="0"/>
                <w:numId w:val="10"/>
              </w:numPr>
              <w:spacing w:after="0" w:line="240" w:lineRule="auto"/>
              <w:rPr>
                <w:sz w:val="20"/>
                <w:szCs w:val="20"/>
              </w:rPr>
            </w:pPr>
            <w:r w:rsidRPr="00281623">
              <w:rPr>
                <w:sz w:val="20"/>
                <w:szCs w:val="20"/>
              </w:rPr>
              <w:t>how to hand off to doctor, doc to admin</w:t>
            </w:r>
          </w:p>
          <w:p w14:paraId="0F678AA5" w14:textId="041C788A" w:rsidR="00271E55" w:rsidRPr="00281623" w:rsidRDefault="00271E55" w:rsidP="00271E55">
            <w:pPr>
              <w:pStyle w:val="DecimalAligned"/>
              <w:numPr>
                <w:ilvl w:val="0"/>
                <w:numId w:val="10"/>
              </w:numPr>
              <w:spacing w:after="0" w:line="240" w:lineRule="auto"/>
              <w:rPr>
                <w:sz w:val="20"/>
                <w:szCs w:val="20"/>
              </w:rPr>
            </w:pPr>
            <w:r w:rsidRPr="00281623">
              <w:rPr>
                <w:sz w:val="20"/>
                <w:szCs w:val="20"/>
              </w:rPr>
              <w:t>how to chart review: opportunities, accuracy</w:t>
            </w:r>
          </w:p>
          <w:p w14:paraId="4053EC97" w14:textId="123E890D" w:rsidR="00271E55" w:rsidRPr="00281623" w:rsidRDefault="00271E55" w:rsidP="00271E55">
            <w:pPr>
              <w:pStyle w:val="DecimalAligned"/>
              <w:numPr>
                <w:ilvl w:val="0"/>
                <w:numId w:val="10"/>
              </w:numPr>
              <w:spacing w:after="0" w:line="240" w:lineRule="auto"/>
              <w:rPr>
                <w:sz w:val="20"/>
                <w:szCs w:val="20"/>
              </w:rPr>
            </w:pPr>
            <w:r w:rsidRPr="00281623">
              <w:rPr>
                <w:sz w:val="20"/>
                <w:szCs w:val="20"/>
              </w:rPr>
              <w:t>how to ask a patient for a review</w:t>
            </w:r>
          </w:p>
          <w:p w14:paraId="7E8DD964" w14:textId="5024DABE" w:rsidR="00271E55" w:rsidRPr="00281623" w:rsidRDefault="00271E55" w:rsidP="00271E55">
            <w:pPr>
              <w:pStyle w:val="DecimalAligned"/>
              <w:numPr>
                <w:ilvl w:val="0"/>
                <w:numId w:val="10"/>
              </w:numPr>
              <w:spacing w:after="0" w:line="240" w:lineRule="auto"/>
              <w:rPr>
                <w:sz w:val="20"/>
                <w:szCs w:val="20"/>
              </w:rPr>
            </w:pPr>
            <w:r w:rsidRPr="00281623">
              <w:rPr>
                <w:sz w:val="20"/>
                <w:szCs w:val="20"/>
              </w:rPr>
              <w:t xml:space="preserve">how to talk to people about checking in on </w:t>
            </w:r>
            <w:r w:rsidR="006B41FE" w:rsidRPr="00281623">
              <w:rPr>
                <w:sz w:val="20"/>
                <w:szCs w:val="20"/>
              </w:rPr>
              <w:t>Facebook</w:t>
            </w:r>
          </w:p>
          <w:p w14:paraId="05EF43F6" w14:textId="638B8077" w:rsidR="00D50EBA" w:rsidRPr="00281623" w:rsidRDefault="00271E55" w:rsidP="00271E55">
            <w:pPr>
              <w:pStyle w:val="DecimalAligned"/>
              <w:numPr>
                <w:ilvl w:val="0"/>
                <w:numId w:val="10"/>
              </w:numPr>
              <w:spacing w:after="0" w:line="240" w:lineRule="auto"/>
              <w:rPr>
                <w:sz w:val="20"/>
                <w:szCs w:val="20"/>
              </w:rPr>
            </w:pPr>
            <w:r w:rsidRPr="00281623">
              <w:rPr>
                <w:sz w:val="20"/>
                <w:szCs w:val="20"/>
              </w:rPr>
              <w:t xml:space="preserve">how to talk about </w:t>
            </w:r>
            <w:r w:rsidR="006B41FE" w:rsidRPr="00281623">
              <w:rPr>
                <w:sz w:val="20"/>
                <w:szCs w:val="20"/>
              </w:rPr>
              <w:t>Invisalign</w:t>
            </w:r>
          </w:p>
        </w:tc>
      </w:tr>
      <w:tr w:rsidR="00F1413F" w:rsidRPr="00281623" w14:paraId="4120E033" w14:textId="77777777" w:rsidTr="001F36F9">
        <w:trPr>
          <w:trHeight w:val="2186"/>
        </w:trPr>
        <w:tc>
          <w:tcPr>
            <w:tcW w:w="2379" w:type="pct"/>
            <w:noWrap/>
          </w:tcPr>
          <w:p w14:paraId="1888F528" w14:textId="77777777" w:rsidR="00271E55" w:rsidRPr="00C72B2C" w:rsidRDefault="00271E55" w:rsidP="00271E55">
            <w:pPr>
              <w:rPr>
                <w:b/>
                <w:bCs/>
                <w:sz w:val="20"/>
                <w:szCs w:val="20"/>
              </w:rPr>
            </w:pPr>
            <w:r w:rsidRPr="00C72B2C">
              <w:rPr>
                <w:b/>
                <w:bCs/>
                <w:sz w:val="20"/>
                <w:szCs w:val="20"/>
              </w:rPr>
              <w:t>Practice talking digital photographs.</w:t>
            </w:r>
          </w:p>
          <w:p w14:paraId="5931B52E" w14:textId="55081157" w:rsidR="00271E55" w:rsidRPr="00281623" w:rsidRDefault="00271E55" w:rsidP="00F1413F">
            <w:pPr>
              <w:pStyle w:val="ListParagraph"/>
              <w:numPr>
                <w:ilvl w:val="0"/>
                <w:numId w:val="11"/>
              </w:numPr>
              <w:rPr>
                <w:sz w:val="20"/>
                <w:szCs w:val="20"/>
              </w:rPr>
            </w:pPr>
            <w:r w:rsidRPr="00281623">
              <w:rPr>
                <w:sz w:val="20"/>
                <w:szCs w:val="20"/>
              </w:rPr>
              <w:t>take the photos</w:t>
            </w:r>
          </w:p>
          <w:p w14:paraId="630081A5" w14:textId="4C82E7EB" w:rsidR="00271E55" w:rsidRPr="00281623" w:rsidRDefault="00271E55" w:rsidP="00F1413F">
            <w:pPr>
              <w:pStyle w:val="ListParagraph"/>
              <w:numPr>
                <w:ilvl w:val="0"/>
                <w:numId w:val="11"/>
              </w:numPr>
              <w:rPr>
                <w:sz w:val="20"/>
                <w:szCs w:val="20"/>
              </w:rPr>
            </w:pPr>
            <w:r w:rsidRPr="00281623">
              <w:rPr>
                <w:sz w:val="20"/>
                <w:szCs w:val="20"/>
              </w:rPr>
              <w:t>upload the photos</w:t>
            </w:r>
          </w:p>
          <w:p w14:paraId="257A9246" w14:textId="50C5BA24" w:rsidR="00271E55" w:rsidRPr="00281623" w:rsidRDefault="00271E55" w:rsidP="00F1413F">
            <w:pPr>
              <w:pStyle w:val="ListParagraph"/>
              <w:numPr>
                <w:ilvl w:val="0"/>
                <w:numId w:val="11"/>
              </w:numPr>
              <w:rPr>
                <w:sz w:val="20"/>
                <w:szCs w:val="20"/>
              </w:rPr>
            </w:pPr>
            <w:r w:rsidRPr="00281623">
              <w:rPr>
                <w:sz w:val="20"/>
                <w:szCs w:val="20"/>
              </w:rPr>
              <w:t>display the photos</w:t>
            </w:r>
          </w:p>
          <w:p w14:paraId="24034292" w14:textId="4265A708" w:rsidR="00D50EBA" w:rsidRPr="00281623" w:rsidRDefault="00271E55" w:rsidP="00F1413F">
            <w:pPr>
              <w:pStyle w:val="ListParagraph"/>
              <w:numPr>
                <w:ilvl w:val="0"/>
                <w:numId w:val="11"/>
              </w:numPr>
              <w:rPr>
                <w:sz w:val="20"/>
                <w:szCs w:val="20"/>
              </w:rPr>
            </w:pPr>
            <w:r w:rsidRPr="00281623">
              <w:rPr>
                <w:sz w:val="20"/>
                <w:szCs w:val="20"/>
              </w:rPr>
              <w:t>work with a different partner each time and work on different case scenarios, 20-30 sets over course of shutdown</w:t>
            </w:r>
          </w:p>
        </w:tc>
        <w:tc>
          <w:tcPr>
            <w:tcW w:w="2621" w:type="pct"/>
          </w:tcPr>
          <w:p w14:paraId="4D1B32A6" w14:textId="77777777" w:rsidR="00F1413F" w:rsidRPr="00C72B2C" w:rsidRDefault="00F1413F" w:rsidP="00F1413F">
            <w:pPr>
              <w:pStyle w:val="DecimalAligned"/>
              <w:spacing w:after="0" w:line="240" w:lineRule="auto"/>
              <w:rPr>
                <w:b/>
                <w:bCs/>
                <w:sz w:val="20"/>
                <w:szCs w:val="20"/>
              </w:rPr>
            </w:pPr>
            <w:r w:rsidRPr="00C72B2C">
              <w:rPr>
                <w:b/>
                <w:bCs/>
                <w:sz w:val="20"/>
                <w:szCs w:val="20"/>
              </w:rPr>
              <w:t>Practice talking digital photographs.</w:t>
            </w:r>
          </w:p>
          <w:p w14:paraId="2772F082" w14:textId="18A9F2C3" w:rsidR="00F1413F" w:rsidRPr="00281623" w:rsidRDefault="00F1413F" w:rsidP="00F1413F">
            <w:pPr>
              <w:pStyle w:val="DecimalAligned"/>
              <w:numPr>
                <w:ilvl w:val="0"/>
                <w:numId w:val="12"/>
              </w:numPr>
              <w:spacing w:after="0" w:line="240" w:lineRule="auto"/>
              <w:rPr>
                <w:sz w:val="20"/>
                <w:szCs w:val="20"/>
              </w:rPr>
            </w:pPr>
            <w:r w:rsidRPr="00281623">
              <w:rPr>
                <w:sz w:val="20"/>
                <w:szCs w:val="20"/>
              </w:rPr>
              <w:t>take the photos</w:t>
            </w:r>
          </w:p>
          <w:p w14:paraId="7F817BC5" w14:textId="4AD2DD5C" w:rsidR="00F1413F" w:rsidRPr="00281623" w:rsidRDefault="00F1413F" w:rsidP="00F1413F">
            <w:pPr>
              <w:pStyle w:val="DecimalAligned"/>
              <w:numPr>
                <w:ilvl w:val="0"/>
                <w:numId w:val="12"/>
              </w:numPr>
              <w:spacing w:after="0" w:line="240" w:lineRule="auto"/>
              <w:rPr>
                <w:sz w:val="20"/>
                <w:szCs w:val="20"/>
              </w:rPr>
            </w:pPr>
            <w:r w:rsidRPr="00281623">
              <w:rPr>
                <w:sz w:val="20"/>
                <w:szCs w:val="20"/>
              </w:rPr>
              <w:t>upload the photos</w:t>
            </w:r>
          </w:p>
          <w:p w14:paraId="25763EE3" w14:textId="1682E6F2" w:rsidR="00F1413F" w:rsidRPr="00281623" w:rsidRDefault="00F1413F" w:rsidP="00F1413F">
            <w:pPr>
              <w:pStyle w:val="DecimalAligned"/>
              <w:numPr>
                <w:ilvl w:val="0"/>
                <w:numId w:val="12"/>
              </w:numPr>
              <w:spacing w:after="0" w:line="240" w:lineRule="auto"/>
              <w:rPr>
                <w:sz w:val="20"/>
                <w:szCs w:val="20"/>
              </w:rPr>
            </w:pPr>
            <w:r w:rsidRPr="00281623">
              <w:rPr>
                <w:sz w:val="20"/>
                <w:szCs w:val="20"/>
              </w:rPr>
              <w:t>display the photos</w:t>
            </w:r>
          </w:p>
          <w:p w14:paraId="35275627" w14:textId="36E28132" w:rsidR="00D50EBA" w:rsidRPr="00281623" w:rsidRDefault="00F1413F" w:rsidP="00F1413F">
            <w:pPr>
              <w:pStyle w:val="DecimalAligned"/>
              <w:numPr>
                <w:ilvl w:val="0"/>
                <w:numId w:val="12"/>
              </w:numPr>
              <w:spacing w:after="0" w:line="240" w:lineRule="auto"/>
              <w:rPr>
                <w:sz w:val="20"/>
                <w:szCs w:val="20"/>
              </w:rPr>
            </w:pPr>
            <w:r w:rsidRPr="00281623">
              <w:rPr>
                <w:sz w:val="20"/>
                <w:szCs w:val="20"/>
              </w:rPr>
              <w:t>work with a different partner each time and work on different case scenarios, 20-30 sets over course of shutdown</w:t>
            </w:r>
          </w:p>
        </w:tc>
      </w:tr>
      <w:tr w:rsidR="00F1413F" w:rsidRPr="00281623" w14:paraId="502E8519" w14:textId="77777777" w:rsidTr="001F36F9">
        <w:trPr>
          <w:cnfStyle w:val="010000000000" w:firstRow="0" w:lastRow="1" w:firstColumn="0" w:lastColumn="0" w:oddVBand="0" w:evenVBand="0" w:oddHBand="0" w:evenHBand="0" w:firstRowFirstColumn="0" w:firstRowLastColumn="0" w:lastRowFirstColumn="0" w:lastRowLastColumn="0"/>
          <w:trHeight w:val="1673"/>
        </w:trPr>
        <w:tc>
          <w:tcPr>
            <w:tcW w:w="2379" w:type="pct"/>
            <w:tcBorders>
              <w:top w:val="none" w:sz="0" w:space="0" w:color="auto"/>
              <w:left w:val="none" w:sz="0" w:space="0" w:color="auto"/>
              <w:bottom w:val="none" w:sz="0" w:space="0" w:color="auto"/>
              <w:right w:val="none" w:sz="0" w:space="0" w:color="auto"/>
            </w:tcBorders>
            <w:noWrap/>
          </w:tcPr>
          <w:p w14:paraId="2545C9B0" w14:textId="210FDBC6" w:rsidR="00D50EBA" w:rsidRPr="00281623" w:rsidRDefault="00F1413F" w:rsidP="00F1413F">
            <w:pPr>
              <w:rPr>
                <w:sz w:val="20"/>
                <w:szCs w:val="20"/>
              </w:rPr>
            </w:pPr>
            <w:r w:rsidRPr="00281623">
              <w:rPr>
                <w:sz w:val="20"/>
                <w:szCs w:val="20"/>
              </w:rPr>
              <w:t>Type up the perio protocol</w:t>
            </w:r>
          </w:p>
        </w:tc>
        <w:tc>
          <w:tcPr>
            <w:tcW w:w="2621" w:type="pct"/>
            <w:tcBorders>
              <w:top w:val="none" w:sz="0" w:space="0" w:color="auto"/>
              <w:left w:val="none" w:sz="0" w:space="0" w:color="auto"/>
              <w:bottom w:val="none" w:sz="0" w:space="0" w:color="auto"/>
              <w:right w:val="none" w:sz="0" w:space="0" w:color="auto"/>
            </w:tcBorders>
          </w:tcPr>
          <w:p w14:paraId="0333A610" w14:textId="62F640E0" w:rsidR="00F1413F" w:rsidRPr="005A2F52" w:rsidRDefault="00F1413F" w:rsidP="00F1413F">
            <w:pPr>
              <w:pStyle w:val="DecimalAligned"/>
              <w:spacing w:after="0" w:line="240" w:lineRule="auto"/>
              <w:rPr>
                <w:b/>
                <w:bCs/>
                <w:sz w:val="20"/>
                <w:szCs w:val="20"/>
              </w:rPr>
            </w:pPr>
            <w:r w:rsidRPr="005A2F52">
              <w:rPr>
                <w:b/>
                <w:bCs/>
                <w:sz w:val="20"/>
                <w:szCs w:val="20"/>
              </w:rPr>
              <w:t>OSHA and exposure plan manual.</w:t>
            </w:r>
          </w:p>
          <w:p w14:paraId="0EDC0FCA" w14:textId="291007FD" w:rsidR="00F1413F" w:rsidRPr="00281623" w:rsidRDefault="00F1413F" w:rsidP="00F1413F">
            <w:pPr>
              <w:pStyle w:val="DecimalAligned"/>
              <w:numPr>
                <w:ilvl w:val="0"/>
                <w:numId w:val="13"/>
              </w:numPr>
              <w:spacing w:after="0" w:line="240" w:lineRule="auto"/>
              <w:rPr>
                <w:sz w:val="20"/>
                <w:szCs w:val="20"/>
              </w:rPr>
            </w:pPr>
            <w:r w:rsidRPr="00281623">
              <w:rPr>
                <w:sz w:val="20"/>
                <w:szCs w:val="20"/>
              </w:rPr>
              <w:t xml:space="preserve">watch videos on </w:t>
            </w:r>
            <w:r w:rsidR="006B41FE" w:rsidRPr="00281623">
              <w:rPr>
                <w:sz w:val="20"/>
                <w:szCs w:val="20"/>
              </w:rPr>
              <w:t>YouTube</w:t>
            </w:r>
          </w:p>
          <w:p w14:paraId="47778B79" w14:textId="6F7657A0" w:rsidR="00D50EBA" w:rsidRPr="00281623" w:rsidRDefault="00F1413F" w:rsidP="00F1413F">
            <w:pPr>
              <w:pStyle w:val="DecimalAligned"/>
              <w:numPr>
                <w:ilvl w:val="0"/>
                <w:numId w:val="13"/>
              </w:numPr>
              <w:spacing w:after="0" w:line="240" w:lineRule="auto"/>
              <w:rPr>
                <w:sz w:val="20"/>
                <w:szCs w:val="20"/>
              </w:rPr>
            </w:pPr>
            <w:r w:rsidRPr="00281623">
              <w:rPr>
                <w:sz w:val="20"/>
                <w:szCs w:val="20"/>
              </w:rPr>
              <w:t>use ADA guides</w:t>
            </w:r>
          </w:p>
        </w:tc>
      </w:tr>
      <w:bookmarkEnd w:id="0"/>
    </w:tbl>
    <w:p w14:paraId="00244041" w14:textId="2B881C17" w:rsidR="00922252" w:rsidRDefault="00922252" w:rsidP="00D50EBA">
      <w:pPr>
        <w:rPr>
          <w:sz w:val="20"/>
          <w:szCs w:val="20"/>
        </w:rPr>
      </w:pPr>
    </w:p>
    <w:p w14:paraId="1FAA77E6" w14:textId="69C6685A" w:rsidR="005E0069" w:rsidRDefault="005E0069" w:rsidP="00D50EBA">
      <w:pPr>
        <w:rPr>
          <w:sz w:val="20"/>
          <w:szCs w:val="20"/>
        </w:rPr>
      </w:pPr>
    </w:p>
    <w:p w14:paraId="714CC1F6" w14:textId="77777777" w:rsidR="005E0069" w:rsidRPr="00281623" w:rsidRDefault="005E0069" w:rsidP="00D50EBA">
      <w:pPr>
        <w:rPr>
          <w:sz w:val="20"/>
          <w:szCs w:val="20"/>
        </w:rPr>
      </w:pPr>
    </w:p>
    <w:tbl>
      <w:tblPr>
        <w:tblStyle w:val="MediumShading2-Accent5"/>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6895"/>
        <w:gridCol w:w="7596"/>
      </w:tblGrid>
      <w:tr w:rsidR="006B41FE" w:rsidRPr="00281623" w14:paraId="5BE96511" w14:textId="77777777" w:rsidTr="00BC704E">
        <w:trPr>
          <w:cnfStyle w:val="100000000000" w:firstRow="1" w:lastRow="0" w:firstColumn="0" w:lastColumn="0" w:oddVBand="0" w:evenVBand="0" w:oddHBand="0" w:evenHBand="0" w:firstRowFirstColumn="0" w:firstRowLastColumn="0" w:lastRowFirstColumn="0" w:lastRowLastColumn="0"/>
          <w:trHeight w:val="253"/>
        </w:trPr>
        <w:tc>
          <w:tcPr>
            <w:tcW w:w="2379" w:type="pct"/>
            <w:tcBorders>
              <w:top w:val="none" w:sz="0" w:space="0" w:color="auto"/>
              <w:left w:val="none" w:sz="0" w:space="0" w:color="auto"/>
              <w:bottom w:val="none" w:sz="0" w:space="0" w:color="auto"/>
              <w:right w:val="none" w:sz="0" w:space="0" w:color="auto"/>
            </w:tcBorders>
            <w:noWrap/>
          </w:tcPr>
          <w:p w14:paraId="2D834E07" w14:textId="34E79E39" w:rsidR="00922252" w:rsidRPr="00281623" w:rsidRDefault="00900416" w:rsidP="003C2ACC">
            <w:pPr>
              <w:rPr>
                <w:sz w:val="20"/>
                <w:szCs w:val="20"/>
              </w:rPr>
            </w:pPr>
            <w:bookmarkStart w:id="1" w:name="_Hlk35468677"/>
            <w:r w:rsidRPr="00281623">
              <w:rPr>
                <w:sz w:val="20"/>
                <w:szCs w:val="20"/>
              </w:rPr>
              <w:t>Admin 1</w:t>
            </w:r>
          </w:p>
        </w:tc>
        <w:tc>
          <w:tcPr>
            <w:tcW w:w="2621" w:type="pct"/>
            <w:tcBorders>
              <w:top w:val="none" w:sz="0" w:space="0" w:color="auto"/>
              <w:left w:val="none" w:sz="0" w:space="0" w:color="auto"/>
              <w:bottom w:val="none" w:sz="0" w:space="0" w:color="auto"/>
              <w:right w:val="none" w:sz="0" w:space="0" w:color="auto"/>
            </w:tcBorders>
          </w:tcPr>
          <w:p w14:paraId="21552E99" w14:textId="1F7F9AAC" w:rsidR="00922252" w:rsidRPr="00281623" w:rsidRDefault="00900416" w:rsidP="003C2ACC">
            <w:pPr>
              <w:rPr>
                <w:sz w:val="20"/>
                <w:szCs w:val="20"/>
              </w:rPr>
            </w:pPr>
            <w:r w:rsidRPr="00281623">
              <w:rPr>
                <w:sz w:val="20"/>
                <w:szCs w:val="20"/>
              </w:rPr>
              <w:t>Admin</w:t>
            </w:r>
            <w:r w:rsidR="00922252" w:rsidRPr="00281623">
              <w:rPr>
                <w:sz w:val="20"/>
                <w:szCs w:val="20"/>
              </w:rPr>
              <w:t xml:space="preserve"> 2</w:t>
            </w:r>
          </w:p>
        </w:tc>
      </w:tr>
      <w:bookmarkEnd w:id="1"/>
      <w:tr w:rsidR="006B41FE" w:rsidRPr="00281623" w14:paraId="2C321BE7" w14:textId="77777777" w:rsidTr="005E778B">
        <w:trPr>
          <w:trHeight w:val="1169"/>
        </w:trPr>
        <w:tc>
          <w:tcPr>
            <w:tcW w:w="2379" w:type="pct"/>
            <w:noWrap/>
          </w:tcPr>
          <w:p w14:paraId="0DAD4F9E" w14:textId="77777777" w:rsidR="00136E72" w:rsidRPr="00281623" w:rsidRDefault="00136E72" w:rsidP="00B87BBD">
            <w:pPr>
              <w:rPr>
                <w:sz w:val="20"/>
                <w:szCs w:val="20"/>
              </w:rPr>
            </w:pPr>
          </w:p>
          <w:p w14:paraId="11F05435" w14:textId="0A197515" w:rsidR="00B87BBD" w:rsidRPr="00281623" w:rsidRDefault="00B87BBD" w:rsidP="00B87BBD">
            <w:pPr>
              <w:rPr>
                <w:sz w:val="20"/>
                <w:szCs w:val="20"/>
              </w:rPr>
            </w:pPr>
            <w:r w:rsidRPr="00281623">
              <w:rPr>
                <w:sz w:val="20"/>
                <w:szCs w:val="20"/>
              </w:rPr>
              <w:t>Work on all aging claims from oldest to newest worked.  Each claim must be called on.  We do not care if the claim in “in progress.”  We must be proactive as insurance is holding onto their money at this time.</w:t>
            </w:r>
          </w:p>
        </w:tc>
        <w:tc>
          <w:tcPr>
            <w:tcW w:w="2621" w:type="pct"/>
          </w:tcPr>
          <w:p w14:paraId="5E7B42E7" w14:textId="77777777" w:rsidR="00B87BBD" w:rsidRPr="00281623" w:rsidRDefault="00B87BBD" w:rsidP="00B87BBD">
            <w:pPr>
              <w:rPr>
                <w:sz w:val="20"/>
                <w:szCs w:val="20"/>
              </w:rPr>
            </w:pPr>
          </w:p>
          <w:p w14:paraId="7E52090C" w14:textId="08BD3A89" w:rsidR="00B87BBD" w:rsidRPr="00281623" w:rsidRDefault="00B87BBD" w:rsidP="00B87BBD">
            <w:pPr>
              <w:rPr>
                <w:sz w:val="20"/>
                <w:szCs w:val="20"/>
              </w:rPr>
            </w:pPr>
            <w:r w:rsidRPr="00281623">
              <w:rPr>
                <w:sz w:val="20"/>
                <w:szCs w:val="20"/>
              </w:rPr>
              <w:t>Work on all accounts receivable and work on payment arrangements with patients. “good faith” payments</w:t>
            </w:r>
          </w:p>
        </w:tc>
      </w:tr>
      <w:tr w:rsidR="00083CB9" w:rsidRPr="00281623" w14:paraId="45E9BD45" w14:textId="77777777" w:rsidTr="005A7BC0">
        <w:trPr>
          <w:trHeight w:val="728"/>
        </w:trPr>
        <w:tc>
          <w:tcPr>
            <w:tcW w:w="2379" w:type="pct"/>
            <w:shd w:val="clear" w:color="auto" w:fill="auto"/>
            <w:noWrap/>
          </w:tcPr>
          <w:p w14:paraId="74BA712B" w14:textId="5671A890" w:rsidR="00083CB9" w:rsidRPr="00281623" w:rsidRDefault="00083CB9" w:rsidP="00083CB9">
            <w:pPr>
              <w:rPr>
                <w:sz w:val="20"/>
                <w:szCs w:val="20"/>
              </w:rPr>
            </w:pPr>
            <w:r w:rsidRPr="00281623">
              <w:rPr>
                <w:color w:val="000000"/>
                <w:sz w:val="20"/>
                <w:szCs w:val="20"/>
              </w:rPr>
              <w:t>Teach your team how to call on claims.</w:t>
            </w:r>
          </w:p>
        </w:tc>
        <w:tc>
          <w:tcPr>
            <w:tcW w:w="2621" w:type="pct"/>
            <w:shd w:val="clear" w:color="auto" w:fill="auto"/>
          </w:tcPr>
          <w:p w14:paraId="16368DC7" w14:textId="481AF3E4" w:rsidR="00083CB9" w:rsidRPr="00281623" w:rsidRDefault="00083CB9" w:rsidP="00083CB9">
            <w:pPr>
              <w:rPr>
                <w:sz w:val="20"/>
                <w:szCs w:val="20"/>
              </w:rPr>
            </w:pPr>
            <w:r w:rsidRPr="00281623">
              <w:rPr>
                <w:color w:val="000000"/>
                <w:sz w:val="20"/>
                <w:szCs w:val="20"/>
              </w:rPr>
              <w:t>Process statements for at end of month for April</w:t>
            </w:r>
          </w:p>
        </w:tc>
      </w:tr>
      <w:tr w:rsidR="00BA5D93" w:rsidRPr="00281623" w14:paraId="4A47DBD8" w14:textId="77777777" w:rsidTr="000F3C92">
        <w:trPr>
          <w:trHeight w:val="611"/>
        </w:trPr>
        <w:tc>
          <w:tcPr>
            <w:tcW w:w="2379" w:type="pct"/>
            <w:shd w:val="clear" w:color="auto" w:fill="auto"/>
            <w:noWrap/>
          </w:tcPr>
          <w:p w14:paraId="07309965" w14:textId="1469CA7C" w:rsidR="00BA5D93" w:rsidRPr="00281623" w:rsidRDefault="007B0933" w:rsidP="00BA5D93">
            <w:pPr>
              <w:rPr>
                <w:sz w:val="20"/>
                <w:szCs w:val="20"/>
              </w:rPr>
            </w:pPr>
            <w:r w:rsidRPr="00281623">
              <w:rPr>
                <w:color w:val="000000"/>
                <w:sz w:val="20"/>
                <w:szCs w:val="20"/>
              </w:rPr>
              <w:t>After posting payments, balance bill patients.</w:t>
            </w:r>
          </w:p>
        </w:tc>
        <w:tc>
          <w:tcPr>
            <w:tcW w:w="2621" w:type="pct"/>
          </w:tcPr>
          <w:p w14:paraId="6560B68B" w14:textId="0D764E85" w:rsidR="00BA5D93" w:rsidRPr="00281623" w:rsidRDefault="00BA5D93" w:rsidP="00BA5D93">
            <w:pPr>
              <w:rPr>
                <w:sz w:val="20"/>
                <w:szCs w:val="20"/>
              </w:rPr>
            </w:pPr>
            <w:r w:rsidRPr="00281623">
              <w:rPr>
                <w:sz w:val="20"/>
                <w:szCs w:val="20"/>
              </w:rPr>
              <w:t>After posting payments, balance bill patients.</w:t>
            </w:r>
          </w:p>
        </w:tc>
      </w:tr>
      <w:tr w:rsidR="00BA5D93" w:rsidRPr="00281623" w14:paraId="49F6E05E" w14:textId="77777777" w:rsidTr="00924141">
        <w:trPr>
          <w:trHeight w:val="2276"/>
        </w:trPr>
        <w:tc>
          <w:tcPr>
            <w:tcW w:w="2379" w:type="pct"/>
            <w:shd w:val="clear" w:color="auto" w:fill="auto"/>
            <w:noWrap/>
          </w:tcPr>
          <w:p w14:paraId="36AD3A9F" w14:textId="77777777" w:rsidR="00BA5D93" w:rsidRPr="005A2F52" w:rsidRDefault="00BA5D93" w:rsidP="00BA5D93">
            <w:pPr>
              <w:pStyle w:val="TableContents"/>
              <w:rPr>
                <w:rFonts w:asciiTheme="minorHAnsi" w:hAnsiTheme="minorHAnsi" w:cstheme="minorHAnsi"/>
                <w:b/>
                <w:bCs/>
                <w:color w:val="000000"/>
                <w:sz w:val="20"/>
                <w:szCs w:val="20"/>
              </w:rPr>
            </w:pPr>
            <w:r w:rsidRPr="005A2F52">
              <w:rPr>
                <w:rFonts w:asciiTheme="minorHAnsi" w:hAnsiTheme="minorHAnsi" w:cstheme="minorHAnsi"/>
                <w:b/>
                <w:bCs/>
                <w:color w:val="000000"/>
                <w:sz w:val="20"/>
                <w:szCs w:val="20"/>
              </w:rPr>
              <w:t>Everyday wipe patient bath from top to bottom.</w:t>
            </w:r>
          </w:p>
          <w:p w14:paraId="2EAEB1BE" w14:textId="2474BA3F" w:rsidR="00BA5D93" w:rsidRPr="00281623" w:rsidRDefault="00BA5D93" w:rsidP="00136E72">
            <w:pPr>
              <w:pStyle w:val="TableContents"/>
              <w:numPr>
                <w:ilvl w:val="0"/>
                <w:numId w:val="15"/>
              </w:numPr>
              <w:rPr>
                <w:rFonts w:asciiTheme="minorHAnsi" w:hAnsiTheme="minorHAnsi" w:cstheme="minorHAnsi"/>
                <w:color w:val="000000"/>
                <w:sz w:val="20"/>
                <w:szCs w:val="20"/>
              </w:rPr>
            </w:pPr>
            <w:r w:rsidRPr="00281623">
              <w:rPr>
                <w:rFonts w:asciiTheme="minorHAnsi" w:hAnsiTheme="minorHAnsi" w:cstheme="minorHAnsi"/>
                <w:color w:val="000000"/>
                <w:sz w:val="20"/>
                <w:szCs w:val="20"/>
              </w:rPr>
              <w:t>baseboards</w:t>
            </w:r>
          </w:p>
          <w:p w14:paraId="7EE5808A" w14:textId="2D19C799" w:rsidR="00BA5D93" w:rsidRPr="00281623" w:rsidRDefault="00BA5D93" w:rsidP="00136E72">
            <w:pPr>
              <w:pStyle w:val="TableContents"/>
              <w:numPr>
                <w:ilvl w:val="0"/>
                <w:numId w:val="15"/>
              </w:numPr>
              <w:rPr>
                <w:rFonts w:asciiTheme="minorHAnsi" w:hAnsiTheme="minorHAnsi" w:cstheme="minorHAnsi"/>
                <w:color w:val="000000"/>
                <w:sz w:val="20"/>
                <w:szCs w:val="20"/>
              </w:rPr>
            </w:pPr>
            <w:r w:rsidRPr="00281623">
              <w:rPr>
                <w:rFonts w:asciiTheme="minorHAnsi" w:hAnsiTheme="minorHAnsi" w:cstheme="minorHAnsi"/>
                <w:color w:val="000000"/>
                <w:sz w:val="20"/>
                <w:szCs w:val="20"/>
              </w:rPr>
              <w:t>table</w:t>
            </w:r>
          </w:p>
          <w:p w14:paraId="45812904" w14:textId="510B01B6" w:rsidR="00BA5D93" w:rsidRPr="00281623" w:rsidRDefault="00BA5D93" w:rsidP="00136E72">
            <w:pPr>
              <w:pStyle w:val="TableContents"/>
              <w:numPr>
                <w:ilvl w:val="0"/>
                <w:numId w:val="15"/>
              </w:numPr>
              <w:rPr>
                <w:rFonts w:asciiTheme="minorHAnsi" w:hAnsiTheme="minorHAnsi" w:cstheme="minorHAnsi"/>
                <w:color w:val="000000"/>
                <w:sz w:val="20"/>
                <w:szCs w:val="20"/>
              </w:rPr>
            </w:pPr>
            <w:r w:rsidRPr="00281623">
              <w:rPr>
                <w:rFonts w:asciiTheme="minorHAnsi" w:hAnsiTheme="minorHAnsi" w:cstheme="minorHAnsi"/>
                <w:color w:val="000000"/>
                <w:sz w:val="20"/>
                <w:szCs w:val="20"/>
              </w:rPr>
              <w:t>sink</w:t>
            </w:r>
          </w:p>
          <w:p w14:paraId="070F541A" w14:textId="2E4D87BF" w:rsidR="00BA5D93" w:rsidRPr="00281623" w:rsidRDefault="00BA5D93" w:rsidP="00136E72">
            <w:pPr>
              <w:pStyle w:val="TableContents"/>
              <w:numPr>
                <w:ilvl w:val="0"/>
                <w:numId w:val="15"/>
              </w:numPr>
              <w:rPr>
                <w:rFonts w:asciiTheme="minorHAnsi" w:hAnsiTheme="minorHAnsi" w:cstheme="minorHAnsi"/>
                <w:color w:val="000000"/>
                <w:sz w:val="20"/>
                <w:szCs w:val="20"/>
              </w:rPr>
            </w:pPr>
            <w:r w:rsidRPr="00281623">
              <w:rPr>
                <w:rFonts w:asciiTheme="minorHAnsi" w:hAnsiTheme="minorHAnsi" w:cstheme="minorHAnsi"/>
                <w:color w:val="000000"/>
                <w:sz w:val="20"/>
                <w:szCs w:val="20"/>
              </w:rPr>
              <w:t>toilet</w:t>
            </w:r>
          </w:p>
          <w:p w14:paraId="721A0E28" w14:textId="6F5D820D" w:rsidR="00BA5D93" w:rsidRPr="00281623" w:rsidRDefault="00BA5D93" w:rsidP="00136E72">
            <w:pPr>
              <w:pStyle w:val="TableContents"/>
              <w:numPr>
                <w:ilvl w:val="0"/>
                <w:numId w:val="15"/>
              </w:numPr>
              <w:rPr>
                <w:rFonts w:asciiTheme="minorHAnsi" w:hAnsiTheme="minorHAnsi" w:cstheme="minorHAnsi"/>
                <w:color w:val="000000"/>
                <w:sz w:val="20"/>
                <w:szCs w:val="20"/>
              </w:rPr>
            </w:pPr>
            <w:r w:rsidRPr="00281623">
              <w:rPr>
                <w:rFonts w:asciiTheme="minorHAnsi" w:hAnsiTheme="minorHAnsi" w:cstheme="minorHAnsi"/>
                <w:color w:val="000000"/>
                <w:sz w:val="20"/>
                <w:szCs w:val="20"/>
              </w:rPr>
              <w:t>mirror</w:t>
            </w:r>
          </w:p>
          <w:p w14:paraId="6C9E14E2" w14:textId="71531A7D" w:rsidR="00BA5D93" w:rsidRPr="00281623" w:rsidRDefault="00BA5D93" w:rsidP="00136E72">
            <w:pPr>
              <w:pStyle w:val="TableContents"/>
              <w:numPr>
                <w:ilvl w:val="0"/>
                <w:numId w:val="15"/>
              </w:numPr>
              <w:rPr>
                <w:rFonts w:asciiTheme="minorHAnsi" w:hAnsiTheme="minorHAnsi" w:cstheme="minorHAnsi"/>
                <w:color w:val="000000"/>
                <w:sz w:val="20"/>
                <w:szCs w:val="20"/>
              </w:rPr>
            </w:pPr>
            <w:r w:rsidRPr="00281623">
              <w:rPr>
                <w:rFonts w:asciiTheme="minorHAnsi" w:hAnsiTheme="minorHAnsi" w:cstheme="minorHAnsi"/>
                <w:color w:val="000000"/>
                <w:sz w:val="20"/>
                <w:szCs w:val="20"/>
              </w:rPr>
              <w:t>cabinets</w:t>
            </w:r>
          </w:p>
          <w:p w14:paraId="772919C3" w14:textId="5B5DC075" w:rsidR="00BA5D93" w:rsidRPr="00281623" w:rsidRDefault="00BA5D93" w:rsidP="00BA5D93">
            <w:pPr>
              <w:rPr>
                <w:sz w:val="20"/>
                <w:szCs w:val="20"/>
              </w:rPr>
            </w:pPr>
          </w:p>
        </w:tc>
        <w:tc>
          <w:tcPr>
            <w:tcW w:w="2621" w:type="pct"/>
          </w:tcPr>
          <w:p w14:paraId="623203E8" w14:textId="379EACA0" w:rsidR="00BA5D93" w:rsidRPr="00281623" w:rsidRDefault="00BA5D93" w:rsidP="00BA5D93">
            <w:pPr>
              <w:rPr>
                <w:sz w:val="20"/>
                <w:szCs w:val="20"/>
              </w:rPr>
            </w:pPr>
            <w:r w:rsidRPr="005A2F52">
              <w:rPr>
                <w:b/>
                <w:bCs/>
                <w:sz w:val="20"/>
                <w:szCs w:val="20"/>
              </w:rPr>
              <w:t>Everyday wipe front office from top to bottom</w:t>
            </w:r>
            <w:r w:rsidRPr="00281623">
              <w:rPr>
                <w:sz w:val="20"/>
                <w:szCs w:val="20"/>
              </w:rPr>
              <w:t>.</w:t>
            </w:r>
          </w:p>
          <w:p w14:paraId="33CCD4F8" w14:textId="47D5340C" w:rsidR="00BA5D93" w:rsidRPr="00281623" w:rsidRDefault="00BA5D93" w:rsidP="00BA5D93">
            <w:pPr>
              <w:pStyle w:val="ListParagraph"/>
              <w:numPr>
                <w:ilvl w:val="0"/>
                <w:numId w:val="14"/>
              </w:numPr>
              <w:rPr>
                <w:sz w:val="20"/>
                <w:szCs w:val="20"/>
              </w:rPr>
            </w:pPr>
            <w:r w:rsidRPr="00281623">
              <w:rPr>
                <w:sz w:val="20"/>
                <w:szCs w:val="20"/>
              </w:rPr>
              <w:t>baseboards</w:t>
            </w:r>
          </w:p>
          <w:p w14:paraId="5412EC6F" w14:textId="2FE38E42" w:rsidR="00BA5D93" w:rsidRPr="00281623" w:rsidRDefault="00BA5D93" w:rsidP="00BA5D93">
            <w:pPr>
              <w:pStyle w:val="ListParagraph"/>
              <w:numPr>
                <w:ilvl w:val="0"/>
                <w:numId w:val="14"/>
              </w:numPr>
              <w:rPr>
                <w:sz w:val="20"/>
                <w:szCs w:val="20"/>
              </w:rPr>
            </w:pPr>
            <w:r w:rsidRPr="00281623">
              <w:rPr>
                <w:sz w:val="20"/>
                <w:szCs w:val="20"/>
              </w:rPr>
              <w:t>drawers wiped out</w:t>
            </w:r>
          </w:p>
          <w:p w14:paraId="75053CF5" w14:textId="49AA9359" w:rsidR="00BA5D93" w:rsidRPr="00281623" w:rsidRDefault="00BA5D93" w:rsidP="00BA5D93">
            <w:pPr>
              <w:pStyle w:val="ListParagraph"/>
              <w:numPr>
                <w:ilvl w:val="0"/>
                <w:numId w:val="14"/>
              </w:numPr>
              <w:rPr>
                <w:sz w:val="20"/>
                <w:szCs w:val="20"/>
              </w:rPr>
            </w:pPr>
            <w:r w:rsidRPr="00281623">
              <w:rPr>
                <w:sz w:val="20"/>
                <w:szCs w:val="20"/>
              </w:rPr>
              <w:t>tops of cabinets</w:t>
            </w:r>
          </w:p>
          <w:p w14:paraId="65006CA7" w14:textId="17B65A15" w:rsidR="00BA5D93" w:rsidRPr="00281623" w:rsidRDefault="00BA5D93" w:rsidP="00BA5D93">
            <w:pPr>
              <w:pStyle w:val="ListParagraph"/>
              <w:numPr>
                <w:ilvl w:val="0"/>
                <w:numId w:val="14"/>
              </w:numPr>
              <w:rPr>
                <w:sz w:val="20"/>
                <w:szCs w:val="20"/>
              </w:rPr>
            </w:pPr>
            <w:r w:rsidRPr="00281623">
              <w:rPr>
                <w:sz w:val="20"/>
                <w:szCs w:val="20"/>
              </w:rPr>
              <w:t>inside of cabinets</w:t>
            </w:r>
          </w:p>
          <w:p w14:paraId="5C552100" w14:textId="336A7FD2" w:rsidR="00BA5D93" w:rsidRPr="00281623" w:rsidRDefault="00BA5D93" w:rsidP="00BA5D93">
            <w:pPr>
              <w:pStyle w:val="ListParagraph"/>
              <w:numPr>
                <w:ilvl w:val="0"/>
                <w:numId w:val="14"/>
              </w:numPr>
              <w:rPr>
                <w:sz w:val="20"/>
                <w:szCs w:val="20"/>
              </w:rPr>
            </w:pPr>
            <w:r w:rsidRPr="00281623">
              <w:rPr>
                <w:sz w:val="20"/>
                <w:szCs w:val="20"/>
              </w:rPr>
              <w:t xml:space="preserve">all unnecessary items </w:t>
            </w:r>
            <w:proofErr w:type="gramStart"/>
            <w:r w:rsidRPr="00281623">
              <w:rPr>
                <w:sz w:val="20"/>
                <w:szCs w:val="20"/>
              </w:rPr>
              <w:t>off of</w:t>
            </w:r>
            <w:proofErr w:type="gramEnd"/>
            <w:r w:rsidRPr="00281623">
              <w:rPr>
                <w:sz w:val="20"/>
                <w:szCs w:val="20"/>
              </w:rPr>
              <w:t xml:space="preserve"> counter behind a closed door/drawer</w:t>
            </w:r>
          </w:p>
          <w:p w14:paraId="48DFF123" w14:textId="4F3B5CF8" w:rsidR="00BA5D93" w:rsidRPr="00281623" w:rsidRDefault="00BA5D93" w:rsidP="00BA5D93">
            <w:pPr>
              <w:pStyle w:val="ListParagraph"/>
              <w:numPr>
                <w:ilvl w:val="0"/>
                <w:numId w:val="14"/>
              </w:numPr>
              <w:rPr>
                <w:sz w:val="20"/>
                <w:szCs w:val="20"/>
              </w:rPr>
            </w:pPr>
            <w:r w:rsidRPr="00281623">
              <w:rPr>
                <w:sz w:val="20"/>
                <w:szCs w:val="20"/>
              </w:rPr>
              <w:t>nothing out</w:t>
            </w:r>
          </w:p>
          <w:p w14:paraId="7ECE4340" w14:textId="7F25264D" w:rsidR="00BA5D93" w:rsidRPr="00281623" w:rsidRDefault="00BA5D93" w:rsidP="00BA5D93">
            <w:pPr>
              <w:pStyle w:val="ListParagraph"/>
              <w:numPr>
                <w:ilvl w:val="0"/>
                <w:numId w:val="14"/>
              </w:numPr>
              <w:rPr>
                <w:sz w:val="20"/>
                <w:szCs w:val="20"/>
              </w:rPr>
            </w:pPr>
            <w:r w:rsidRPr="00281623">
              <w:rPr>
                <w:sz w:val="20"/>
                <w:szCs w:val="20"/>
              </w:rPr>
              <w:t>germs FLY!</w:t>
            </w:r>
          </w:p>
        </w:tc>
      </w:tr>
      <w:tr w:rsidR="000063EF" w:rsidRPr="00281623" w14:paraId="16345FBD" w14:textId="77777777" w:rsidTr="000F3C92">
        <w:trPr>
          <w:trHeight w:val="971"/>
        </w:trPr>
        <w:tc>
          <w:tcPr>
            <w:tcW w:w="2379" w:type="pct"/>
            <w:noWrap/>
          </w:tcPr>
          <w:p w14:paraId="6A8BCE3B" w14:textId="72EE3B5B" w:rsidR="000063EF" w:rsidRPr="00281623" w:rsidRDefault="00315A01" w:rsidP="000063EF">
            <w:pPr>
              <w:rPr>
                <w:sz w:val="20"/>
                <w:szCs w:val="20"/>
              </w:rPr>
            </w:pPr>
            <w:r w:rsidRPr="00281623">
              <w:rPr>
                <w:sz w:val="20"/>
                <w:szCs w:val="20"/>
              </w:rPr>
              <w:t>Watch all recorded webinars for practice software (HELP button) Most have access easily by website or inside the software.</w:t>
            </w:r>
          </w:p>
        </w:tc>
        <w:tc>
          <w:tcPr>
            <w:tcW w:w="2621" w:type="pct"/>
          </w:tcPr>
          <w:p w14:paraId="24B38650" w14:textId="286A6E72" w:rsidR="000063EF" w:rsidRPr="00281623" w:rsidRDefault="00924141" w:rsidP="000063EF">
            <w:pPr>
              <w:rPr>
                <w:sz w:val="20"/>
                <w:szCs w:val="20"/>
              </w:rPr>
            </w:pPr>
            <w:r w:rsidRPr="00924141">
              <w:rPr>
                <w:sz w:val="20"/>
                <w:szCs w:val="20"/>
              </w:rPr>
              <w:t>Watch all recorded webinars for practice software (HELP button) Most have access easily by website or inside the software.</w:t>
            </w:r>
          </w:p>
        </w:tc>
      </w:tr>
      <w:tr w:rsidR="000063EF" w:rsidRPr="00281623" w14:paraId="6C042ADD" w14:textId="77777777" w:rsidTr="00924141">
        <w:trPr>
          <w:trHeight w:val="2789"/>
        </w:trPr>
        <w:tc>
          <w:tcPr>
            <w:tcW w:w="2379" w:type="pct"/>
            <w:noWrap/>
          </w:tcPr>
          <w:p w14:paraId="496513FB" w14:textId="77777777" w:rsidR="0081008B" w:rsidRPr="005A2F52" w:rsidRDefault="0081008B" w:rsidP="0081008B">
            <w:pPr>
              <w:rPr>
                <w:b/>
                <w:bCs/>
                <w:sz w:val="20"/>
                <w:szCs w:val="20"/>
              </w:rPr>
            </w:pPr>
            <w:r w:rsidRPr="005A2F52">
              <w:rPr>
                <w:b/>
                <w:bCs/>
                <w:sz w:val="20"/>
                <w:szCs w:val="20"/>
              </w:rPr>
              <w:t>Videos to create and upload to #</w:t>
            </w:r>
            <w:proofErr w:type="spellStart"/>
            <w:r w:rsidRPr="005A2F52">
              <w:rPr>
                <w:b/>
                <w:bCs/>
                <w:sz w:val="20"/>
                <w:szCs w:val="20"/>
              </w:rPr>
              <w:t>practicesystems</w:t>
            </w:r>
            <w:proofErr w:type="spellEnd"/>
            <w:r w:rsidRPr="005A2F52">
              <w:rPr>
                <w:b/>
                <w:bCs/>
                <w:sz w:val="20"/>
                <w:szCs w:val="20"/>
              </w:rPr>
              <w:t xml:space="preserve"> on slack:</w:t>
            </w:r>
          </w:p>
          <w:p w14:paraId="45BC5E06" w14:textId="2FDF6890" w:rsidR="0081008B" w:rsidRPr="00281623" w:rsidRDefault="0081008B" w:rsidP="0081008B">
            <w:pPr>
              <w:pStyle w:val="ListParagraph"/>
              <w:numPr>
                <w:ilvl w:val="0"/>
                <w:numId w:val="16"/>
              </w:numPr>
              <w:rPr>
                <w:sz w:val="20"/>
                <w:szCs w:val="20"/>
              </w:rPr>
            </w:pPr>
            <w:r w:rsidRPr="00281623">
              <w:rPr>
                <w:sz w:val="20"/>
                <w:szCs w:val="20"/>
              </w:rPr>
              <w:t>how to pull a new patient report, how to pull, what’s the value of information, what happens if things are missing</w:t>
            </w:r>
          </w:p>
          <w:p w14:paraId="666FDDD9" w14:textId="28BB16D5" w:rsidR="0081008B" w:rsidRPr="00281623" w:rsidRDefault="0081008B" w:rsidP="0081008B">
            <w:pPr>
              <w:pStyle w:val="ListParagraph"/>
              <w:numPr>
                <w:ilvl w:val="0"/>
                <w:numId w:val="16"/>
              </w:numPr>
              <w:rPr>
                <w:sz w:val="20"/>
                <w:szCs w:val="20"/>
              </w:rPr>
            </w:pPr>
            <w:r w:rsidRPr="00281623">
              <w:rPr>
                <w:sz w:val="20"/>
                <w:szCs w:val="20"/>
              </w:rPr>
              <w:t>new patient call from hello to scheduling the appropriate appointment to scanning call sheet and completing a welcome note card, this could be a four-part series</w:t>
            </w:r>
          </w:p>
          <w:p w14:paraId="72B1B04C" w14:textId="77777777" w:rsidR="000F3C92" w:rsidRPr="00281623" w:rsidRDefault="0081008B" w:rsidP="0081008B">
            <w:pPr>
              <w:pStyle w:val="ListParagraph"/>
              <w:numPr>
                <w:ilvl w:val="0"/>
                <w:numId w:val="16"/>
              </w:numPr>
              <w:rPr>
                <w:sz w:val="20"/>
                <w:szCs w:val="20"/>
              </w:rPr>
            </w:pPr>
            <w:r w:rsidRPr="00281623">
              <w:rPr>
                <w:sz w:val="20"/>
                <w:szCs w:val="20"/>
              </w:rPr>
              <w:t>treatment tracker: interval for follow up</w:t>
            </w:r>
          </w:p>
          <w:p w14:paraId="2341C1B8" w14:textId="5B58A4A8" w:rsidR="0081008B" w:rsidRPr="00281623" w:rsidRDefault="0081008B" w:rsidP="0081008B">
            <w:pPr>
              <w:pStyle w:val="ListParagraph"/>
              <w:numPr>
                <w:ilvl w:val="0"/>
                <w:numId w:val="16"/>
              </w:numPr>
              <w:rPr>
                <w:sz w:val="20"/>
                <w:szCs w:val="20"/>
              </w:rPr>
            </w:pPr>
            <w:r w:rsidRPr="00281623">
              <w:rPr>
                <w:sz w:val="20"/>
                <w:szCs w:val="20"/>
              </w:rPr>
              <w:t>medical billing, intakes, forms needed, submitting, limitations</w:t>
            </w:r>
          </w:p>
          <w:p w14:paraId="4791E79D" w14:textId="25C549B3" w:rsidR="000063EF" w:rsidRPr="00281623" w:rsidRDefault="0081008B" w:rsidP="0081008B">
            <w:pPr>
              <w:pStyle w:val="ListParagraph"/>
              <w:numPr>
                <w:ilvl w:val="0"/>
                <w:numId w:val="3"/>
              </w:numPr>
              <w:rPr>
                <w:sz w:val="20"/>
                <w:szCs w:val="20"/>
              </w:rPr>
            </w:pPr>
            <w:r w:rsidRPr="00281623">
              <w:rPr>
                <w:sz w:val="20"/>
                <w:szCs w:val="20"/>
              </w:rPr>
              <w:t>how to follow block scheduling, value of block scheduling</w:t>
            </w:r>
          </w:p>
        </w:tc>
        <w:tc>
          <w:tcPr>
            <w:tcW w:w="2621" w:type="pct"/>
          </w:tcPr>
          <w:p w14:paraId="7FD59117" w14:textId="77777777" w:rsidR="00E83335" w:rsidRPr="00E83335" w:rsidRDefault="00E83335" w:rsidP="00E83335">
            <w:pPr>
              <w:rPr>
                <w:b/>
                <w:bCs/>
                <w:sz w:val="20"/>
                <w:szCs w:val="20"/>
              </w:rPr>
            </w:pPr>
            <w:r w:rsidRPr="00E83335">
              <w:rPr>
                <w:b/>
                <w:bCs/>
                <w:sz w:val="20"/>
                <w:szCs w:val="20"/>
              </w:rPr>
              <w:t>Videos to create and upload to #</w:t>
            </w:r>
            <w:proofErr w:type="spellStart"/>
            <w:r w:rsidRPr="00E83335">
              <w:rPr>
                <w:b/>
                <w:bCs/>
                <w:sz w:val="20"/>
                <w:szCs w:val="20"/>
              </w:rPr>
              <w:t>practicesystems</w:t>
            </w:r>
            <w:proofErr w:type="spellEnd"/>
            <w:r w:rsidRPr="00E83335">
              <w:rPr>
                <w:b/>
                <w:bCs/>
                <w:sz w:val="20"/>
                <w:szCs w:val="20"/>
              </w:rPr>
              <w:t xml:space="preserve"> on slack:</w:t>
            </w:r>
          </w:p>
          <w:p w14:paraId="3F2C29F9" w14:textId="34B11BF4" w:rsidR="00E83335" w:rsidRPr="00E83335" w:rsidRDefault="00E83335" w:rsidP="00E83335">
            <w:pPr>
              <w:pStyle w:val="ListParagraph"/>
              <w:numPr>
                <w:ilvl w:val="0"/>
                <w:numId w:val="3"/>
              </w:numPr>
              <w:rPr>
                <w:sz w:val="20"/>
                <w:szCs w:val="20"/>
              </w:rPr>
            </w:pPr>
            <w:r w:rsidRPr="00E83335">
              <w:rPr>
                <w:sz w:val="20"/>
                <w:szCs w:val="20"/>
              </w:rPr>
              <w:t>how to check messages</w:t>
            </w:r>
          </w:p>
          <w:p w14:paraId="1C5310CC" w14:textId="543FF544" w:rsidR="00E83335" w:rsidRPr="00E83335" w:rsidRDefault="00E83335" w:rsidP="00E83335">
            <w:pPr>
              <w:pStyle w:val="ListParagraph"/>
              <w:numPr>
                <w:ilvl w:val="0"/>
                <w:numId w:val="3"/>
              </w:numPr>
              <w:rPr>
                <w:sz w:val="20"/>
                <w:szCs w:val="20"/>
              </w:rPr>
            </w:pPr>
            <w:r w:rsidRPr="00E83335">
              <w:rPr>
                <w:sz w:val="20"/>
                <w:szCs w:val="20"/>
              </w:rPr>
              <w:t>accounts receivable system</w:t>
            </w:r>
          </w:p>
          <w:p w14:paraId="39B825B2" w14:textId="5C200A82" w:rsidR="00E83335" w:rsidRPr="00E83335" w:rsidRDefault="00E83335" w:rsidP="00E83335">
            <w:pPr>
              <w:pStyle w:val="ListParagraph"/>
              <w:numPr>
                <w:ilvl w:val="0"/>
                <w:numId w:val="3"/>
              </w:numPr>
              <w:rPr>
                <w:sz w:val="20"/>
                <w:szCs w:val="20"/>
              </w:rPr>
            </w:pPr>
            <w:r w:rsidRPr="00E83335">
              <w:rPr>
                <w:sz w:val="20"/>
                <w:szCs w:val="20"/>
              </w:rPr>
              <w:t>balance billing</w:t>
            </w:r>
          </w:p>
          <w:p w14:paraId="688AF15B" w14:textId="76455021" w:rsidR="00E83335" w:rsidRPr="00E83335" w:rsidRDefault="00E83335" w:rsidP="00E83335">
            <w:pPr>
              <w:pStyle w:val="ListParagraph"/>
              <w:numPr>
                <w:ilvl w:val="0"/>
                <w:numId w:val="3"/>
              </w:numPr>
              <w:rPr>
                <w:sz w:val="20"/>
                <w:szCs w:val="20"/>
              </w:rPr>
            </w:pPr>
            <w:r w:rsidRPr="00E83335">
              <w:rPr>
                <w:sz w:val="20"/>
                <w:szCs w:val="20"/>
              </w:rPr>
              <w:t>calling patients to ask for money</w:t>
            </w:r>
          </w:p>
          <w:p w14:paraId="355A2C24" w14:textId="77777777" w:rsidR="00E83335" w:rsidRPr="00E83335" w:rsidRDefault="00E83335" w:rsidP="00E83335">
            <w:pPr>
              <w:pStyle w:val="ListParagraph"/>
              <w:numPr>
                <w:ilvl w:val="0"/>
                <w:numId w:val="3"/>
              </w:numPr>
              <w:rPr>
                <w:sz w:val="20"/>
                <w:szCs w:val="20"/>
              </w:rPr>
            </w:pPr>
            <w:r w:rsidRPr="00E83335">
              <w:rPr>
                <w:sz w:val="20"/>
                <w:szCs w:val="20"/>
              </w:rPr>
              <w:t>how to properly check in a patient</w:t>
            </w:r>
          </w:p>
          <w:p w14:paraId="5F5C331F" w14:textId="0C1E0227" w:rsidR="00E83335" w:rsidRPr="00E83335" w:rsidRDefault="00E83335" w:rsidP="00E83335">
            <w:pPr>
              <w:pStyle w:val="ListParagraph"/>
              <w:numPr>
                <w:ilvl w:val="0"/>
                <w:numId w:val="3"/>
              </w:numPr>
              <w:rPr>
                <w:sz w:val="20"/>
                <w:szCs w:val="20"/>
              </w:rPr>
            </w:pPr>
            <w:r w:rsidRPr="00E83335">
              <w:rPr>
                <w:sz w:val="20"/>
                <w:szCs w:val="20"/>
              </w:rPr>
              <w:t>how to properly check in a lab case</w:t>
            </w:r>
          </w:p>
          <w:p w14:paraId="2E0AB666" w14:textId="43721F0D" w:rsidR="000063EF" w:rsidRPr="00E83335" w:rsidRDefault="00E83335" w:rsidP="00E83335">
            <w:pPr>
              <w:pStyle w:val="ListParagraph"/>
              <w:numPr>
                <w:ilvl w:val="0"/>
                <w:numId w:val="3"/>
              </w:numPr>
              <w:rPr>
                <w:sz w:val="20"/>
                <w:szCs w:val="20"/>
              </w:rPr>
            </w:pPr>
            <w:r w:rsidRPr="00E83335">
              <w:rPr>
                <w:sz w:val="20"/>
                <w:szCs w:val="20"/>
              </w:rPr>
              <w:t>filling out a treatment plan and estimating benefits</w:t>
            </w:r>
          </w:p>
        </w:tc>
      </w:tr>
      <w:tr w:rsidR="000F3C92" w:rsidRPr="00281623" w14:paraId="6C067FF6" w14:textId="77777777" w:rsidTr="00924141">
        <w:trPr>
          <w:trHeight w:val="890"/>
        </w:trPr>
        <w:tc>
          <w:tcPr>
            <w:tcW w:w="2379" w:type="pct"/>
            <w:noWrap/>
          </w:tcPr>
          <w:p w14:paraId="1C3554C4" w14:textId="623E806A" w:rsidR="000F3C92" w:rsidRPr="00281623" w:rsidRDefault="00A8632B" w:rsidP="000F3C92">
            <w:pPr>
              <w:rPr>
                <w:rFonts w:cstheme="minorHAnsi"/>
                <w:sz w:val="20"/>
                <w:szCs w:val="20"/>
              </w:rPr>
            </w:pPr>
            <w:r w:rsidRPr="00281623">
              <w:rPr>
                <w:rFonts w:cstheme="minorHAnsi"/>
                <w:sz w:val="20"/>
                <w:szCs w:val="20"/>
                <w:vertAlign w:val="subscript"/>
              </w:rPr>
              <w:softHyphen/>
            </w:r>
            <w:r w:rsidRPr="00281623">
              <w:rPr>
                <w:rFonts w:cstheme="minorHAnsi"/>
                <w:sz w:val="20"/>
                <w:szCs w:val="20"/>
                <w:vertAlign w:val="subscript"/>
              </w:rPr>
              <w:softHyphen/>
            </w:r>
            <w:r w:rsidR="004A4C37" w:rsidRPr="00281623">
              <w:rPr>
                <w:rFonts w:cstheme="minorHAnsi"/>
                <w:sz w:val="20"/>
                <w:szCs w:val="20"/>
              </w:rPr>
              <w:t>Process statements for April</w:t>
            </w:r>
          </w:p>
        </w:tc>
        <w:tc>
          <w:tcPr>
            <w:tcW w:w="2621" w:type="pct"/>
          </w:tcPr>
          <w:p w14:paraId="2911B4A9" w14:textId="549A5820" w:rsidR="000F3C92" w:rsidRPr="00281623" w:rsidRDefault="00067F02" w:rsidP="000F3C92">
            <w:pPr>
              <w:pStyle w:val="DecimalAligned"/>
              <w:rPr>
                <w:sz w:val="20"/>
                <w:szCs w:val="20"/>
              </w:rPr>
            </w:pPr>
            <w:r w:rsidRPr="00281623">
              <w:rPr>
                <w:sz w:val="20"/>
                <w:szCs w:val="20"/>
              </w:rPr>
              <w:t>Purge front office area.  If we don’t use it, get rid of it.</w:t>
            </w:r>
          </w:p>
          <w:p w14:paraId="4501AAE9" w14:textId="5EBEF988" w:rsidR="00067F02" w:rsidRPr="00281623" w:rsidRDefault="00067F02" w:rsidP="000F3C92">
            <w:pPr>
              <w:pStyle w:val="DecimalAligned"/>
              <w:rPr>
                <w:sz w:val="20"/>
                <w:szCs w:val="20"/>
              </w:rPr>
            </w:pPr>
          </w:p>
        </w:tc>
      </w:tr>
      <w:tr w:rsidR="001B64A6" w:rsidRPr="00281623" w14:paraId="15B917D6" w14:textId="77777777" w:rsidTr="00924141">
        <w:trPr>
          <w:trHeight w:val="890"/>
        </w:trPr>
        <w:tc>
          <w:tcPr>
            <w:tcW w:w="2379" w:type="pct"/>
            <w:noWrap/>
          </w:tcPr>
          <w:p w14:paraId="149CCF3D" w14:textId="203D32A5" w:rsidR="001B64A6" w:rsidRPr="001B64A6" w:rsidRDefault="001B64A6" w:rsidP="000F3C92">
            <w:pPr>
              <w:rPr>
                <w:rFonts w:cstheme="minorHAnsi"/>
                <w:sz w:val="20"/>
                <w:szCs w:val="20"/>
              </w:rPr>
            </w:pPr>
            <w:r w:rsidRPr="001B64A6">
              <w:rPr>
                <w:rFonts w:cstheme="minorHAnsi"/>
                <w:sz w:val="20"/>
                <w:szCs w:val="20"/>
              </w:rPr>
              <w:lastRenderedPageBreak/>
              <w:t>Troubleshoot all issues with Weave for and ensure cordless phones are working.</w:t>
            </w:r>
          </w:p>
        </w:tc>
        <w:tc>
          <w:tcPr>
            <w:tcW w:w="2621" w:type="pct"/>
          </w:tcPr>
          <w:p w14:paraId="5EC70FE1" w14:textId="40C21AB5" w:rsidR="001B64A6" w:rsidRPr="00281623" w:rsidRDefault="00237C79" w:rsidP="000F3C92">
            <w:pPr>
              <w:pStyle w:val="DecimalAligned"/>
              <w:rPr>
                <w:sz w:val="20"/>
                <w:szCs w:val="20"/>
              </w:rPr>
            </w:pPr>
            <w:r w:rsidRPr="00237C79">
              <w:rPr>
                <w:sz w:val="20"/>
                <w:szCs w:val="20"/>
              </w:rPr>
              <w:t>Scan all files.  Please appropriately save each document in the appropriate folder.</w:t>
            </w:r>
          </w:p>
        </w:tc>
      </w:tr>
      <w:tr w:rsidR="00780303" w:rsidRPr="00281623" w14:paraId="02C1C92A" w14:textId="77777777" w:rsidTr="00137EE9">
        <w:trPr>
          <w:trHeight w:val="1151"/>
        </w:trPr>
        <w:tc>
          <w:tcPr>
            <w:tcW w:w="2379" w:type="pct"/>
            <w:noWrap/>
          </w:tcPr>
          <w:p w14:paraId="625F7E5F" w14:textId="77777777" w:rsidR="00900E38" w:rsidRPr="00281623" w:rsidRDefault="00900E38" w:rsidP="00900E38">
            <w:pPr>
              <w:rPr>
                <w:rFonts w:cstheme="minorHAnsi"/>
                <w:sz w:val="20"/>
                <w:szCs w:val="20"/>
              </w:rPr>
            </w:pPr>
          </w:p>
          <w:p w14:paraId="7D20C963" w14:textId="4244C723" w:rsidR="000063EF" w:rsidRPr="00281623" w:rsidRDefault="009D7A32" w:rsidP="00900E38">
            <w:pPr>
              <w:rPr>
                <w:rFonts w:cstheme="minorHAnsi"/>
                <w:sz w:val="20"/>
                <w:szCs w:val="20"/>
              </w:rPr>
            </w:pPr>
            <w:r w:rsidRPr="00281623">
              <w:rPr>
                <w:rFonts w:cstheme="minorHAnsi"/>
                <w:sz w:val="20"/>
                <w:szCs w:val="20"/>
              </w:rPr>
              <w:t>Watch all confirmation software videos and utilize the new knowledge to better the practice</w:t>
            </w:r>
          </w:p>
        </w:tc>
        <w:tc>
          <w:tcPr>
            <w:tcW w:w="2621" w:type="pct"/>
          </w:tcPr>
          <w:p w14:paraId="44C768D1" w14:textId="77777777" w:rsidR="00780303" w:rsidRPr="00281623" w:rsidRDefault="00780303" w:rsidP="00780303">
            <w:pPr>
              <w:pStyle w:val="DecimalAligned"/>
              <w:spacing w:after="0" w:line="240" w:lineRule="auto"/>
              <w:rPr>
                <w:sz w:val="20"/>
                <w:szCs w:val="20"/>
              </w:rPr>
            </w:pPr>
          </w:p>
          <w:p w14:paraId="2047EFA8" w14:textId="372CE4D5" w:rsidR="000063EF" w:rsidRPr="00281623" w:rsidRDefault="008175E9" w:rsidP="00780303">
            <w:pPr>
              <w:pStyle w:val="DecimalAligned"/>
              <w:spacing w:after="0" w:line="240" w:lineRule="auto"/>
              <w:rPr>
                <w:sz w:val="20"/>
                <w:szCs w:val="20"/>
              </w:rPr>
            </w:pPr>
            <w:r w:rsidRPr="008175E9">
              <w:rPr>
                <w:sz w:val="20"/>
                <w:szCs w:val="20"/>
              </w:rPr>
              <w:t>Watch all confirmation software videos and utilize the new knowledge to better the practice</w:t>
            </w:r>
          </w:p>
        </w:tc>
      </w:tr>
      <w:tr w:rsidR="00780303" w:rsidRPr="00281623" w14:paraId="4F95AC11" w14:textId="77777777" w:rsidTr="006B41FE">
        <w:trPr>
          <w:trHeight w:val="480"/>
        </w:trPr>
        <w:tc>
          <w:tcPr>
            <w:tcW w:w="2379" w:type="pct"/>
            <w:noWrap/>
          </w:tcPr>
          <w:p w14:paraId="74716EF8" w14:textId="77777777" w:rsidR="00137EE9" w:rsidRPr="00281623" w:rsidRDefault="001F2E33" w:rsidP="001F2E33">
            <w:pPr>
              <w:rPr>
                <w:sz w:val="20"/>
                <w:szCs w:val="20"/>
              </w:rPr>
            </w:pPr>
            <w:r w:rsidRPr="00281623">
              <w:rPr>
                <w:sz w:val="20"/>
                <w:szCs w:val="20"/>
              </w:rPr>
              <w:t>Practice talking digital photographs.</w:t>
            </w:r>
          </w:p>
          <w:p w14:paraId="529D3D3B" w14:textId="2D6AC76D" w:rsidR="001F2E33" w:rsidRPr="00281623" w:rsidRDefault="001F2E33" w:rsidP="00137EE9">
            <w:pPr>
              <w:pStyle w:val="ListParagraph"/>
              <w:numPr>
                <w:ilvl w:val="0"/>
                <w:numId w:val="17"/>
              </w:numPr>
              <w:rPr>
                <w:sz w:val="20"/>
                <w:szCs w:val="20"/>
              </w:rPr>
            </w:pPr>
            <w:r w:rsidRPr="00281623">
              <w:rPr>
                <w:sz w:val="20"/>
                <w:szCs w:val="20"/>
              </w:rPr>
              <w:t>take the photos</w:t>
            </w:r>
          </w:p>
          <w:p w14:paraId="0A7DDFAA" w14:textId="19FA2C0A" w:rsidR="00B77A2C" w:rsidRPr="00281623" w:rsidRDefault="001F2E33" w:rsidP="00137EE9">
            <w:pPr>
              <w:pStyle w:val="ListParagraph"/>
              <w:numPr>
                <w:ilvl w:val="0"/>
                <w:numId w:val="17"/>
              </w:numPr>
              <w:rPr>
                <w:sz w:val="20"/>
                <w:szCs w:val="20"/>
              </w:rPr>
            </w:pPr>
            <w:r w:rsidRPr="00281623">
              <w:rPr>
                <w:sz w:val="20"/>
                <w:szCs w:val="20"/>
              </w:rPr>
              <w:t>upload the photos</w:t>
            </w:r>
          </w:p>
          <w:p w14:paraId="22E18867" w14:textId="3471BD74" w:rsidR="001F2E33" w:rsidRPr="00281623" w:rsidRDefault="001F2E33" w:rsidP="00137EE9">
            <w:pPr>
              <w:pStyle w:val="ListParagraph"/>
              <w:numPr>
                <w:ilvl w:val="0"/>
                <w:numId w:val="17"/>
              </w:numPr>
              <w:rPr>
                <w:sz w:val="20"/>
                <w:szCs w:val="20"/>
              </w:rPr>
            </w:pPr>
            <w:r w:rsidRPr="00281623">
              <w:rPr>
                <w:sz w:val="20"/>
                <w:szCs w:val="20"/>
              </w:rPr>
              <w:t>display the photos</w:t>
            </w:r>
          </w:p>
          <w:p w14:paraId="28C120D4" w14:textId="1D584574" w:rsidR="000063EF" w:rsidRPr="00281623" w:rsidRDefault="001F2E33" w:rsidP="00137EE9">
            <w:pPr>
              <w:pStyle w:val="ListParagraph"/>
              <w:numPr>
                <w:ilvl w:val="0"/>
                <w:numId w:val="17"/>
              </w:numPr>
              <w:rPr>
                <w:sz w:val="20"/>
                <w:szCs w:val="20"/>
              </w:rPr>
            </w:pPr>
            <w:r w:rsidRPr="00281623">
              <w:rPr>
                <w:sz w:val="20"/>
                <w:szCs w:val="20"/>
              </w:rPr>
              <w:t>work with a different partner each time and work on different case scenarios, 20-30 sets over course of shutdown</w:t>
            </w:r>
          </w:p>
        </w:tc>
        <w:tc>
          <w:tcPr>
            <w:tcW w:w="2621" w:type="pct"/>
          </w:tcPr>
          <w:p w14:paraId="14152AB4" w14:textId="77777777" w:rsidR="000063EF" w:rsidRPr="00281623" w:rsidRDefault="000063EF" w:rsidP="000063EF">
            <w:pPr>
              <w:pStyle w:val="DecimalAligned"/>
              <w:spacing w:after="0" w:line="240" w:lineRule="auto"/>
              <w:rPr>
                <w:sz w:val="20"/>
                <w:szCs w:val="20"/>
              </w:rPr>
            </w:pPr>
            <w:r w:rsidRPr="00281623">
              <w:rPr>
                <w:sz w:val="20"/>
                <w:szCs w:val="20"/>
              </w:rPr>
              <w:t>Practice talking digital photographs.</w:t>
            </w:r>
          </w:p>
          <w:p w14:paraId="0B13EC06" w14:textId="77777777" w:rsidR="000063EF" w:rsidRPr="00281623" w:rsidRDefault="000063EF" w:rsidP="000063EF">
            <w:pPr>
              <w:pStyle w:val="DecimalAligned"/>
              <w:numPr>
                <w:ilvl w:val="0"/>
                <w:numId w:val="12"/>
              </w:numPr>
              <w:spacing w:after="0" w:line="240" w:lineRule="auto"/>
              <w:rPr>
                <w:sz w:val="20"/>
                <w:szCs w:val="20"/>
              </w:rPr>
            </w:pPr>
            <w:r w:rsidRPr="00281623">
              <w:rPr>
                <w:sz w:val="20"/>
                <w:szCs w:val="20"/>
              </w:rPr>
              <w:t>take the photos</w:t>
            </w:r>
          </w:p>
          <w:p w14:paraId="1652513D" w14:textId="77777777" w:rsidR="000063EF" w:rsidRPr="00281623" w:rsidRDefault="000063EF" w:rsidP="000063EF">
            <w:pPr>
              <w:pStyle w:val="DecimalAligned"/>
              <w:numPr>
                <w:ilvl w:val="0"/>
                <w:numId w:val="12"/>
              </w:numPr>
              <w:spacing w:after="0" w:line="240" w:lineRule="auto"/>
              <w:rPr>
                <w:sz w:val="20"/>
                <w:szCs w:val="20"/>
              </w:rPr>
            </w:pPr>
            <w:r w:rsidRPr="00281623">
              <w:rPr>
                <w:sz w:val="20"/>
                <w:szCs w:val="20"/>
              </w:rPr>
              <w:t>upload the photos</w:t>
            </w:r>
          </w:p>
          <w:p w14:paraId="6F034755" w14:textId="77777777" w:rsidR="000063EF" w:rsidRPr="00281623" w:rsidRDefault="000063EF" w:rsidP="000063EF">
            <w:pPr>
              <w:pStyle w:val="DecimalAligned"/>
              <w:numPr>
                <w:ilvl w:val="0"/>
                <w:numId w:val="12"/>
              </w:numPr>
              <w:spacing w:after="0" w:line="240" w:lineRule="auto"/>
              <w:rPr>
                <w:sz w:val="20"/>
                <w:szCs w:val="20"/>
              </w:rPr>
            </w:pPr>
            <w:r w:rsidRPr="00281623">
              <w:rPr>
                <w:sz w:val="20"/>
                <w:szCs w:val="20"/>
              </w:rPr>
              <w:t>display the photos</w:t>
            </w:r>
          </w:p>
          <w:p w14:paraId="6BD46E3B" w14:textId="77777777" w:rsidR="000063EF" w:rsidRPr="00281623" w:rsidRDefault="000063EF" w:rsidP="000063EF">
            <w:pPr>
              <w:pStyle w:val="DecimalAligned"/>
              <w:numPr>
                <w:ilvl w:val="0"/>
                <w:numId w:val="12"/>
              </w:numPr>
              <w:spacing w:after="0" w:line="240" w:lineRule="auto"/>
              <w:rPr>
                <w:sz w:val="20"/>
                <w:szCs w:val="20"/>
              </w:rPr>
            </w:pPr>
            <w:r w:rsidRPr="00281623">
              <w:rPr>
                <w:sz w:val="20"/>
                <w:szCs w:val="20"/>
              </w:rPr>
              <w:t>work with a different partner each time and work on different case scenarios, 20-30 sets over course of shutdown</w:t>
            </w:r>
          </w:p>
        </w:tc>
      </w:tr>
      <w:tr w:rsidR="00CB4612" w:rsidRPr="00281623" w14:paraId="44AB13ED" w14:textId="77777777" w:rsidTr="00BC704E">
        <w:trPr>
          <w:cnfStyle w:val="010000000000" w:firstRow="0" w:lastRow="1" w:firstColumn="0" w:lastColumn="0" w:oddVBand="0" w:evenVBand="0" w:oddHBand="0" w:evenHBand="0" w:firstRowFirstColumn="0" w:firstRowLastColumn="0" w:lastRowFirstColumn="0" w:lastRowLastColumn="0"/>
          <w:trHeight w:val="480"/>
        </w:trPr>
        <w:tc>
          <w:tcPr>
            <w:tcW w:w="2379" w:type="pct"/>
            <w:tcBorders>
              <w:top w:val="none" w:sz="0" w:space="0" w:color="auto"/>
              <w:left w:val="none" w:sz="0" w:space="0" w:color="auto"/>
              <w:bottom w:val="none" w:sz="0" w:space="0" w:color="auto"/>
              <w:right w:val="none" w:sz="0" w:space="0" w:color="auto"/>
            </w:tcBorders>
            <w:noWrap/>
          </w:tcPr>
          <w:p w14:paraId="60FF3E2F" w14:textId="4DEEDB12" w:rsidR="00CB4612" w:rsidRPr="00281623" w:rsidRDefault="00CB4612" w:rsidP="001F2E33">
            <w:pPr>
              <w:rPr>
                <w:sz w:val="20"/>
                <w:szCs w:val="20"/>
              </w:rPr>
            </w:pPr>
            <w:r w:rsidRPr="00281623">
              <w:rPr>
                <w:sz w:val="20"/>
                <w:szCs w:val="20"/>
              </w:rPr>
              <w:t>Virtual care credit training</w:t>
            </w:r>
          </w:p>
        </w:tc>
        <w:tc>
          <w:tcPr>
            <w:tcW w:w="2621" w:type="pct"/>
            <w:tcBorders>
              <w:top w:val="none" w:sz="0" w:space="0" w:color="auto"/>
              <w:left w:val="none" w:sz="0" w:space="0" w:color="auto"/>
              <w:bottom w:val="none" w:sz="0" w:space="0" w:color="auto"/>
              <w:right w:val="none" w:sz="0" w:space="0" w:color="auto"/>
            </w:tcBorders>
          </w:tcPr>
          <w:p w14:paraId="3B018729" w14:textId="29E9F61D" w:rsidR="00CB4612" w:rsidRPr="00281623" w:rsidRDefault="001A7CF1" w:rsidP="000063EF">
            <w:pPr>
              <w:pStyle w:val="DecimalAligned"/>
              <w:spacing w:after="0" w:line="240" w:lineRule="auto"/>
              <w:rPr>
                <w:sz w:val="20"/>
                <w:szCs w:val="20"/>
              </w:rPr>
            </w:pPr>
            <w:r w:rsidRPr="00281623">
              <w:rPr>
                <w:color w:val="000000"/>
                <w:sz w:val="20"/>
                <w:szCs w:val="20"/>
              </w:rPr>
              <w:t>Virtual care credit training</w:t>
            </w:r>
          </w:p>
        </w:tc>
      </w:tr>
    </w:tbl>
    <w:p w14:paraId="7BEBDE83" w14:textId="080B1095" w:rsidR="00014F7E" w:rsidRDefault="00014F7E" w:rsidP="00BC704E">
      <w:pPr>
        <w:rPr>
          <w:sz w:val="20"/>
          <w:szCs w:val="20"/>
        </w:rPr>
      </w:pPr>
    </w:p>
    <w:p w14:paraId="2B87D79B" w14:textId="156726FC" w:rsidR="00587D59" w:rsidRDefault="00587D59" w:rsidP="00BC704E">
      <w:pPr>
        <w:rPr>
          <w:sz w:val="20"/>
          <w:szCs w:val="20"/>
        </w:rPr>
      </w:pPr>
    </w:p>
    <w:p w14:paraId="314F4493" w14:textId="490689A1" w:rsidR="00587D59" w:rsidRDefault="00587D59" w:rsidP="00BC704E">
      <w:pPr>
        <w:rPr>
          <w:sz w:val="20"/>
          <w:szCs w:val="20"/>
        </w:rPr>
      </w:pPr>
    </w:p>
    <w:p w14:paraId="1ADAB13E" w14:textId="52CE6380" w:rsidR="00587D59" w:rsidRDefault="00587D59" w:rsidP="00BC704E">
      <w:pPr>
        <w:rPr>
          <w:sz w:val="20"/>
          <w:szCs w:val="20"/>
        </w:rPr>
      </w:pPr>
    </w:p>
    <w:p w14:paraId="52CC0662" w14:textId="781DB21E" w:rsidR="00587D59" w:rsidRDefault="00587D59" w:rsidP="00BC704E">
      <w:pPr>
        <w:rPr>
          <w:sz w:val="20"/>
          <w:szCs w:val="20"/>
        </w:rPr>
      </w:pPr>
    </w:p>
    <w:p w14:paraId="264724E8" w14:textId="2A6BC6FA" w:rsidR="00587D59" w:rsidRDefault="00587D59" w:rsidP="00BC704E">
      <w:pPr>
        <w:rPr>
          <w:sz w:val="20"/>
          <w:szCs w:val="20"/>
        </w:rPr>
      </w:pPr>
    </w:p>
    <w:p w14:paraId="03BD34D7" w14:textId="0CA0C009" w:rsidR="00590843" w:rsidRDefault="00590843" w:rsidP="00BC704E">
      <w:pPr>
        <w:rPr>
          <w:sz w:val="20"/>
          <w:szCs w:val="20"/>
        </w:rPr>
      </w:pPr>
    </w:p>
    <w:p w14:paraId="0DF3E3A4" w14:textId="6070B58C" w:rsidR="00590843" w:rsidRDefault="00590843" w:rsidP="00BC704E">
      <w:pPr>
        <w:rPr>
          <w:sz w:val="20"/>
          <w:szCs w:val="20"/>
        </w:rPr>
      </w:pPr>
    </w:p>
    <w:p w14:paraId="5EF1AF6F" w14:textId="78E4294F" w:rsidR="00590843" w:rsidRDefault="00590843" w:rsidP="00BC704E">
      <w:pPr>
        <w:rPr>
          <w:sz w:val="20"/>
          <w:szCs w:val="20"/>
        </w:rPr>
      </w:pPr>
    </w:p>
    <w:p w14:paraId="6411C2CB" w14:textId="186AD2C5" w:rsidR="00590843" w:rsidRDefault="00590843" w:rsidP="00BC704E">
      <w:pPr>
        <w:rPr>
          <w:sz w:val="20"/>
          <w:szCs w:val="20"/>
        </w:rPr>
      </w:pPr>
    </w:p>
    <w:p w14:paraId="55248E0E" w14:textId="766A9BA7" w:rsidR="00590843" w:rsidRDefault="00590843" w:rsidP="00BC704E">
      <w:pPr>
        <w:rPr>
          <w:sz w:val="20"/>
          <w:szCs w:val="20"/>
        </w:rPr>
      </w:pPr>
    </w:p>
    <w:p w14:paraId="72E25D6F" w14:textId="7127709E" w:rsidR="00590843" w:rsidRDefault="00590843" w:rsidP="00BC704E">
      <w:pPr>
        <w:rPr>
          <w:sz w:val="20"/>
          <w:szCs w:val="20"/>
        </w:rPr>
      </w:pPr>
    </w:p>
    <w:p w14:paraId="11186300" w14:textId="6F9AA561" w:rsidR="00590843" w:rsidRDefault="00590843" w:rsidP="00BC704E">
      <w:pPr>
        <w:rPr>
          <w:sz w:val="20"/>
          <w:szCs w:val="20"/>
        </w:rPr>
      </w:pPr>
    </w:p>
    <w:p w14:paraId="1AC764CA" w14:textId="77777777" w:rsidR="00590843" w:rsidRDefault="00590843" w:rsidP="00BC704E">
      <w:pPr>
        <w:rPr>
          <w:sz w:val="20"/>
          <w:szCs w:val="20"/>
        </w:rPr>
      </w:pPr>
    </w:p>
    <w:p w14:paraId="7A0DBA47" w14:textId="77777777" w:rsidR="00587D59" w:rsidRPr="00281623" w:rsidRDefault="00587D59" w:rsidP="00BC704E">
      <w:pPr>
        <w:rPr>
          <w:sz w:val="20"/>
          <w:szCs w:val="20"/>
        </w:rPr>
      </w:pPr>
    </w:p>
    <w:tbl>
      <w:tblPr>
        <w:tblStyle w:val="MediumShading2-Accent5"/>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7106"/>
        <w:gridCol w:w="7385"/>
      </w:tblGrid>
      <w:tr w:rsidR="00D806C2" w:rsidRPr="00281623" w14:paraId="2D5177B8" w14:textId="77777777" w:rsidTr="00A8632B">
        <w:trPr>
          <w:cnfStyle w:val="100000000000" w:firstRow="1" w:lastRow="0" w:firstColumn="0" w:lastColumn="0" w:oddVBand="0" w:evenVBand="0" w:oddHBand="0" w:evenHBand="0" w:firstRowFirstColumn="0" w:firstRowLastColumn="0" w:lastRowFirstColumn="0" w:lastRowLastColumn="0"/>
          <w:trHeight w:val="253"/>
        </w:trPr>
        <w:tc>
          <w:tcPr>
            <w:tcW w:w="2452" w:type="pct"/>
            <w:tcBorders>
              <w:top w:val="none" w:sz="0" w:space="0" w:color="auto"/>
              <w:left w:val="none" w:sz="0" w:space="0" w:color="auto"/>
              <w:bottom w:val="none" w:sz="0" w:space="0" w:color="auto"/>
              <w:right w:val="none" w:sz="0" w:space="0" w:color="auto"/>
            </w:tcBorders>
            <w:noWrap/>
          </w:tcPr>
          <w:p w14:paraId="1841D192" w14:textId="11177335" w:rsidR="00216782" w:rsidRPr="00216782" w:rsidRDefault="00F72935" w:rsidP="00216782">
            <w:pPr>
              <w:spacing w:after="160" w:line="259" w:lineRule="auto"/>
              <w:rPr>
                <w:rFonts w:eastAsiaTheme="minorHAnsi"/>
                <w:sz w:val="20"/>
                <w:szCs w:val="20"/>
              </w:rPr>
            </w:pPr>
            <w:r w:rsidRPr="00281623">
              <w:rPr>
                <w:rFonts w:eastAsiaTheme="minorHAnsi"/>
                <w:sz w:val="20"/>
                <w:szCs w:val="20"/>
              </w:rPr>
              <w:lastRenderedPageBreak/>
              <w:t>Dental Assistants (1)</w:t>
            </w:r>
          </w:p>
        </w:tc>
        <w:tc>
          <w:tcPr>
            <w:tcW w:w="2548" w:type="pct"/>
            <w:tcBorders>
              <w:top w:val="none" w:sz="0" w:space="0" w:color="auto"/>
              <w:left w:val="none" w:sz="0" w:space="0" w:color="auto"/>
              <w:bottom w:val="none" w:sz="0" w:space="0" w:color="auto"/>
              <w:right w:val="none" w:sz="0" w:space="0" w:color="auto"/>
            </w:tcBorders>
          </w:tcPr>
          <w:p w14:paraId="3011936D" w14:textId="23891C79" w:rsidR="00216782" w:rsidRPr="00216782" w:rsidRDefault="00F72935" w:rsidP="00216782">
            <w:pPr>
              <w:spacing w:after="160" w:line="259" w:lineRule="auto"/>
              <w:rPr>
                <w:rFonts w:eastAsiaTheme="minorHAnsi"/>
                <w:sz w:val="20"/>
                <w:szCs w:val="20"/>
              </w:rPr>
            </w:pPr>
            <w:r w:rsidRPr="00281623">
              <w:rPr>
                <w:rFonts w:eastAsiaTheme="minorHAnsi"/>
                <w:sz w:val="20"/>
                <w:szCs w:val="20"/>
              </w:rPr>
              <w:t>Dental Assistants (1)</w:t>
            </w:r>
          </w:p>
        </w:tc>
      </w:tr>
      <w:tr w:rsidR="00D806C2" w:rsidRPr="00281623" w14:paraId="010BFF6A" w14:textId="77777777" w:rsidTr="0055371F">
        <w:trPr>
          <w:trHeight w:val="818"/>
        </w:trPr>
        <w:tc>
          <w:tcPr>
            <w:tcW w:w="2452" w:type="pct"/>
            <w:noWrap/>
          </w:tcPr>
          <w:p w14:paraId="77BEC3A3" w14:textId="04731E26" w:rsidR="00216782" w:rsidRPr="00216782" w:rsidRDefault="00927EED" w:rsidP="00216782">
            <w:pPr>
              <w:spacing w:after="160" w:line="259" w:lineRule="auto"/>
              <w:rPr>
                <w:rFonts w:eastAsiaTheme="minorHAnsi"/>
                <w:sz w:val="20"/>
                <w:szCs w:val="20"/>
              </w:rPr>
            </w:pPr>
            <w:r w:rsidRPr="00281623">
              <w:rPr>
                <w:rFonts w:eastAsiaTheme="minorHAnsi"/>
                <w:sz w:val="20"/>
                <w:szCs w:val="20"/>
              </w:rPr>
              <w:t>Go through any case in lab cabinet and address unseated crowns, appliances</w:t>
            </w:r>
          </w:p>
        </w:tc>
        <w:tc>
          <w:tcPr>
            <w:tcW w:w="2548" w:type="pct"/>
          </w:tcPr>
          <w:p w14:paraId="2E049670" w14:textId="5B5AF440" w:rsidR="00216782" w:rsidRPr="00216782" w:rsidRDefault="0055371F" w:rsidP="0055371F">
            <w:pPr>
              <w:rPr>
                <w:rFonts w:eastAsiaTheme="minorHAnsi"/>
                <w:sz w:val="20"/>
                <w:szCs w:val="20"/>
              </w:rPr>
            </w:pPr>
            <w:r w:rsidRPr="0055371F">
              <w:rPr>
                <w:rFonts w:eastAsiaTheme="minorHAnsi"/>
                <w:sz w:val="20"/>
                <w:szCs w:val="20"/>
              </w:rPr>
              <w:t>Maintenance all equipment, change filter in saliva ejectors, check master trap, run spore test, clean and wipe hoses, maintenance autoclave</w:t>
            </w:r>
          </w:p>
        </w:tc>
      </w:tr>
      <w:tr w:rsidR="00216782" w:rsidRPr="00216782" w14:paraId="542E8F80" w14:textId="77777777" w:rsidTr="00F60AD2">
        <w:trPr>
          <w:trHeight w:val="3950"/>
        </w:trPr>
        <w:tc>
          <w:tcPr>
            <w:tcW w:w="2452" w:type="pct"/>
            <w:noWrap/>
          </w:tcPr>
          <w:p w14:paraId="445225E0" w14:textId="77777777" w:rsidR="00216782" w:rsidRPr="00216782" w:rsidRDefault="00216782" w:rsidP="00E22784">
            <w:pPr>
              <w:rPr>
                <w:rFonts w:eastAsiaTheme="minorHAnsi"/>
                <w:sz w:val="20"/>
                <w:szCs w:val="20"/>
              </w:rPr>
            </w:pPr>
            <w:r w:rsidRPr="00216782">
              <w:rPr>
                <w:rFonts w:eastAsiaTheme="minorHAnsi"/>
                <w:sz w:val="20"/>
                <w:szCs w:val="20"/>
              </w:rPr>
              <w:t xml:space="preserve">Everyday wipe room from top to bottom.  </w:t>
            </w:r>
          </w:p>
          <w:p w14:paraId="1E83EE33" w14:textId="77777777" w:rsidR="006C0525" w:rsidRPr="00216782" w:rsidRDefault="006C0525" w:rsidP="00E22784">
            <w:pPr>
              <w:numPr>
                <w:ilvl w:val="0"/>
                <w:numId w:val="1"/>
              </w:numPr>
              <w:rPr>
                <w:rFonts w:eastAsiaTheme="minorHAnsi"/>
                <w:sz w:val="20"/>
                <w:szCs w:val="20"/>
              </w:rPr>
            </w:pPr>
            <w:r w:rsidRPr="00216782">
              <w:rPr>
                <w:rFonts w:eastAsiaTheme="minorHAnsi"/>
                <w:sz w:val="20"/>
                <w:szCs w:val="20"/>
              </w:rPr>
              <w:t>baseboards</w:t>
            </w:r>
          </w:p>
          <w:p w14:paraId="4655E814" w14:textId="77777777" w:rsidR="006C0525" w:rsidRPr="00216782" w:rsidRDefault="006C0525" w:rsidP="00E22784">
            <w:pPr>
              <w:numPr>
                <w:ilvl w:val="0"/>
                <w:numId w:val="1"/>
              </w:numPr>
              <w:rPr>
                <w:rFonts w:eastAsiaTheme="minorHAnsi"/>
                <w:sz w:val="20"/>
                <w:szCs w:val="20"/>
              </w:rPr>
            </w:pPr>
            <w:r w:rsidRPr="00216782">
              <w:rPr>
                <w:rFonts w:eastAsiaTheme="minorHAnsi"/>
                <w:sz w:val="20"/>
                <w:szCs w:val="20"/>
              </w:rPr>
              <w:t>window</w:t>
            </w:r>
          </w:p>
          <w:p w14:paraId="68B52107" w14:textId="77777777" w:rsidR="006C0525" w:rsidRPr="00216782" w:rsidRDefault="006C0525" w:rsidP="00E22784">
            <w:pPr>
              <w:numPr>
                <w:ilvl w:val="0"/>
                <w:numId w:val="1"/>
              </w:numPr>
              <w:rPr>
                <w:rFonts w:eastAsiaTheme="minorHAnsi"/>
                <w:sz w:val="20"/>
                <w:szCs w:val="20"/>
              </w:rPr>
            </w:pPr>
            <w:r w:rsidRPr="00216782">
              <w:rPr>
                <w:rFonts w:eastAsiaTheme="minorHAnsi"/>
                <w:sz w:val="20"/>
                <w:szCs w:val="20"/>
              </w:rPr>
              <w:t>base of chair</w:t>
            </w:r>
          </w:p>
          <w:p w14:paraId="07C0FA9D" w14:textId="77777777" w:rsidR="006C0525" w:rsidRPr="00216782" w:rsidRDefault="006C0525" w:rsidP="00E22784">
            <w:pPr>
              <w:numPr>
                <w:ilvl w:val="0"/>
                <w:numId w:val="1"/>
              </w:numPr>
              <w:rPr>
                <w:rFonts w:eastAsiaTheme="minorHAnsi"/>
                <w:sz w:val="20"/>
                <w:szCs w:val="20"/>
              </w:rPr>
            </w:pPr>
            <w:r w:rsidRPr="00216782">
              <w:rPr>
                <w:rFonts w:eastAsiaTheme="minorHAnsi"/>
                <w:sz w:val="20"/>
                <w:szCs w:val="20"/>
              </w:rPr>
              <w:t>chair crevices</w:t>
            </w:r>
          </w:p>
          <w:p w14:paraId="115B1030" w14:textId="77777777" w:rsidR="006C0525" w:rsidRPr="00216782" w:rsidRDefault="006C0525" w:rsidP="00E22784">
            <w:pPr>
              <w:numPr>
                <w:ilvl w:val="0"/>
                <w:numId w:val="1"/>
              </w:numPr>
              <w:rPr>
                <w:rFonts w:eastAsiaTheme="minorHAnsi"/>
                <w:sz w:val="20"/>
                <w:szCs w:val="20"/>
              </w:rPr>
            </w:pPr>
            <w:r w:rsidRPr="00216782">
              <w:rPr>
                <w:rFonts w:eastAsiaTheme="minorHAnsi"/>
                <w:sz w:val="20"/>
                <w:szCs w:val="20"/>
              </w:rPr>
              <w:t>suction hoses and attachments</w:t>
            </w:r>
          </w:p>
          <w:p w14:paraId="6D88A8EC" w14:textId="77777777" w:rsidR="006C0525" w:rsidRPr="00216782" w:rsidRDefault="006C0525" w:rsidP="00E22784">
            <w:pPr>
              <w:numPr>
                <w:ilvl w:val="0"/>
                <w:numId w:val="1"/>
              </w:numPr>
              <w:rPr>
                <w:rFonts w:eastAsiaTheme="minorHAnsi"/>
                <w:sz w:val="20"/>
                <w:szCs w:val="20"/>
              </w:rPr>
            </w:pPr>
            <w:r w:rsidRPr="00216782">
              <w:rPr>
                <w:rFonts w:eastAsiaTheme="minorHAnsi"/>
                <w:sz w:val="20"/>
                <w:szCs w:val="20"/>
              </w:rPr>
              <w:t>drawers wiped out</w:t>
            </w:r>
          </w:p>
          <w:p w14:paraId="2EC55B60" w14:textId="77777777" w:rsidR="006C0525" w:rsidRPr="00216782" w:rsidRDefault="006C0525" w:rsidP="00E22784">
            <w:pPr>
              <w:numPr>
                <w:ilvl w:val="0"/>
                <w:numId w:val="1"/>
              </w:numPr>
              <w:rPr>
                <w:rFonts w:eastAsiaTheme="minorHAnsi"/>
                <w:sz w:val="20"/>
                <w:szCs w:val="20"/>
              </w:rPr>
            </w:pPr>
            <w:r w:rsidRPr="00216782">
              <w:rPr>
                <w:rFonts w:eastAsiaTheme="minorHAnsi"/>
                <w:sz w:val="20"/>
                <w:szCs w:val="20"/>
              </w:rPr>
              <w:t>wire shelves</w:t>
            </w:r>
          </w:p>
          <w:p w14:paraId="644F2C3E" w14:textId="77777777" w:rsidR="006C0525" w:rsidRPr="00216782" w:rsidRDefault="006C0525" w:rsidP="00E22784">
            <w:pPr>
              <w:numPr>
                <w:ilvl w:val="0"/>
                <w:numId w:val="1"/>
              </w:numPr>
              <w:rPr>
                <w:rFonts w:eastAsiaTheme="minorHAnsi"/>
                <w:sz w:val="20"/>
                <w:szCs w:val="20"/>
              </w:rPr>
            </w:pPr>
            <w:r w:rsidRPr="00216782">
              <w:rPr>
                <w:rFonts w:eastAsiaTheme="minorHAnsi"/>
                <w:sz w:val="20"/>
                <w:szCs w:val="20"/>
              </w:rPr>
              <w:t>tops of cabinets</w:t>
            </w:r>
          </w:p>
          <w:p w14:paraId="4C613378" w14:textId="77777777" w:rsidR="006C0525" w:rsidRPr="00216782" w:rsidRDefault="006C0525" w:rsidP="00E22784">
            <w:pPr>
              <w:numPr>
                <w:ilvl w:val="0"/>
                <w:numId w:val="1"/>
              </w:numPr>
              <w:rPr>
                <w:rFonts w:eastAsiaTheme="minorHAnsi"/>
                <w:sz w:val="20"/>
                <w:szCs w:val="20"/>
              </w:rPr>
            </w:pPr>
            <w:r w:rsidRPr="00216782">
              <w:rPr>
                <w:rFonts w:eastAsiaTheme="minorHAnsi"/>
                <w:sz w:val="20"/>
                <w:szCs w:val="20"/>
              </w:rPr>
              <w:t>inside of cabinets</w:t>
            </w:r>
          </w:p>
          <w:p w14:paraId="4800607B" w14:textId="77777777" w:rsidR="006C0525" w:rsidRPr="00216782" w:rsidRDefault="006C0525" w:rsidP="00E22784">
            <w:pPr>
              <w:numPr>
                <w:ilvl w:val="0"/>
                <w:numId w:val="1"/>
              </w:numPr>
              <w:rPr>
                <w:rFonts w:eastAsiaTheme="minorHAnsi"/>
                <w:sz w:val="20"/>
                <w:szCs w:val="20"/>
              </w:rPr>
            </w:pPr>
            <w:r w:rsidRPr="00216782">
              <w:rPr>
                <w:rFonts w:eastAsiaTheme="minorHAnsi"/>
                <w:sz w:val="20"/>
                <w:szCs w:val="20"/>
              </w:rPr>
              <w:t>all unnecessary items out of room behind a closed door/drawer</w:t>
            </w:r>
          </w:p>
          <w:p w14:paraId="51821903" w14:textId="77777777" w:rsidR="006C0525" w:rsidRPr="00216782" w:rsidRDefault="006C0525" w:rsidP="00E22784">
            <w:pPr>
              <w:numPr>
                <w:ilvl w:val="0"/>
                <w:numId w:val="1"/>
              </w:numPr>
              <w:rPr>
                <w:rFonts w:eastAsiaTheme="minorHAnsi"/>
                <w:sz w:val="20"/>
                <w:szCs w:val="20"/>
              </w:rPr>
            </w:pPr>
            <w:r w:rsidRPr="00216782">
              <w:rPr>
                <w:rFonts w:eastAsiaTheme="minorHAnsi"/>
                <w:sz w:val="20"/>
                <w:szCs w:val="20"/>
              </w:rPr>
              <w:t>nothing on shelves, even display products</w:t>
            </w:r>
          </w:p>
          <w:p w14:paraId="07066920" w14:textId="77777777" w:rsidR="006C0525" w:rsidRPr="00216782" w:rsidRDefault="00216782" w:rsidP="00E22784">
            <w:pPr>
              <w:numPr>
                <w:ilvl w:val="0"/>
                <w:numId w:val="1"/>
              </w:numPr>
              <w:rPr>
                <w:rFonts w:eastAsiaTheme="minorHAnsi"/>
                <w:sz w:val="20"/>
                <w:szCs w:val="20"/>
              </w:rPr>
            </w:pPr>
            <w:r w:rsidRPr="00216782">
              <w:rPr>
                <w:rFonts w:eastAsiaTheme="minorHAnsi"/>
                <w:sz w:val="20"/>
                <w:szCs w:val="20"/>
              </w:rPr>
              <w:t>x-ray</w:t>
            </w:r>
            <w:r w:rsidR="006C0525" w:rsidRPr="00216782">
              <w:rPr>
                <w:rFonts w:eastAsiaTheme="minorHAnsi"/>
                <w:sz w:val="20"/>
                <w:szCs w:val="20"/>
              </w:rPr>
              <w:t xml:space="preserve"> if applicable</w:t>
            </w:r>
          </w:p>
          <w:p w14:paraId="1BFBACB8" w14:textId="77777777" w:rsidR="00216782" w:rsidRPr="00216782" w:rsidRDefault="006C0525" w:rsidP="00E22784">
            <w:pPr>
              <w:numPr>
                <w:ilvl w:val="0"/>
                <w:numId w:val="1"/>
              </w:numPr>
              <w:rPr>
                <w:rFonts w:eastAsiaTheme="minorHAnsi"/>
                <w:sz w:val="20"/>
                <w:szCs w:val="20"/>
              </w:rPr>
            </w:pPr>
            <w:r w:rsidRPr="00216782">
              <w:rPr>
                <w:rFonts w:eastAsiaTheme="minorHAnsi"/>
                <w:sz w:val="20"/>
                <w:szCs w:val="20"/>
              </w:rPr>
              <w:t xml:space="preserve">inside </w:t>
            </w:r>
            <w:r w:rsidR="00216782" w:rsidRPr="00216782">
              <w:rPr>
                <w:rFonts w:eastAsiaTheme="minorHAnsi"/>
                <w:sz w:val="20"/>
                <w:szCs w:val="20"/>
              </w:rPr>
              <w:t>x-ray</w:t>
            </w:r>
            <w:r w:rsidRPr="00216782">
              <w:rPr>
                <w:rFonts w:eastAsiaTheme="minorHAnsi"/>
                <w:sz w:val="20"/>
                <w:szCs w:val="20"/>
              </w:rPr>
              <w:t xml:space="preserve"> cabinet</w:t>
            </w:r>
          </w:p>
          <w:p w14:paraId="211DDC3F" w14:textId="77777777" w:rsidR="00216782" w:rsidRPr="00216782" w:rsidRDefault="006C0525" w:rsidP="00E22784">
            <w:pPr>
              <w:numPr>
                <w:ilvl w:val="0"/>
                <w:numId w:val="1"/>
              </w:numPr>
              <w:rPr>
                <w:rFonts w:eastAsiaTheme="minorHAnsi"/>
                <w:sz w:val="20"/>
                <w:szCs w:val="20"/>
              </w:rPr>
            </w:pPr>
            <w:r w:rsidRPr="00216782">
              <w:rPr>
                <w:rFonts w:eastAsiaTheme="minorHAnsi"/>
                <w:sz w:val="20"/>
                <w:szCs w:val="20"/>
              </w:rPr>
              <w:t>germs FLY!</w:t>
            </w:r>
          </w:p>
        </w:tc>
        <w:tc>
          <w:tcPr>
            <w:tcW w:w="2548" w:type="pct"/>
          </w:tcPr>
          <w:p w14:paraId="5A3594FE" w14:textId="77777777" w:rsidR="00F230AD" w:rsidRPr="00216782" w:rsidRDefault="00F230AD" w:rsidP="00F230AD">
            <w:pPr>
              <w:rPr>
                <w:rFonts w:eastAsiaTheme="minorHAnsi"/>
                <w:sz w:val="20"/>
                <w:szCs w:val="20"/>
              </w:rPr>
            </w:pPr>
            <w:r w:rsidRPr="00216782">
              <w:rPr>
                <w:rFonts w:eastAsiaTheme="minorHAnsi"/>
                <w:sz w:val="20"/>
                <w:szCs w:val="20"/>
              </w:rPr>
              <w:t xml:space="preserve">Everyday wipe room from top to bottom.  </w:t>
            </w:r>
          </w:p>
          <w:p w14:paraId="54A1C08C" w14:textId="77777777" w:rsidR="006C0525" w:rsidRPr="00216782" w:rsidRDefault="006C0525" w:rsidP="00F230AD">
            <w:pPr>
              <w:numPr>
                <w:ilvl w:val="0"/>
                <w:numId w:val="1"/>
              </w:numPr>
              <w:rPr>
                <w:rFonts w:eastAsiaTheme="minorHAnsi"/>
                <w:sz w:val="20"/>
                <w:szCs w:val="20"/>
              </w:rPr>
            </w:pPr>
            <w:r w:rsidRPr="00216782">
              <w:rPr>
                <w:rFonts w:eastAsiaTheme="minorHAnsi"/>
                <w:sz w:val="20"/>
                <w:szCs w:val="20"/>
              </w:rPr>
              <w:t>baseboards</w:t>
            </w:r>
          </w:p>
          <w:p w14:paraId="5C648BDB" w14:textId="77777777" w:rsidR="006C0525" w:rsidRPr="00216782" w:rsidRDefault="006C0525" w:rsidP="00F230AD">
            <w:pPr>
              <w:numPr>
                <w:ilvl w:val="0"/>
                <w:numId w:val="1"/>
              </w:numPr>
              <w:rPr>
                <w:rFonts w:eastAsiaTheme="minorHAnsi"/>
                <w:sz w:val="20"/>
                <w:szCs w:val="20"/>
              </w:rPr>
            </w:pPr>
            <w:r w:rsidRPr="00216782">
              <w:rPr>
                <w:rFonts w:eastAsiaTheme="minorHAnsi"/>
                <w:sz w:val="20"/>
                <w:szCs w:val="20"/>
              </w:rPr>
              <w:t>window</w:t>
            </w:r>
          </w:p>
          <w:p w14:paraId="185637F6" w14:textId="77777777" w:rsidR="006C0525" w:rsidRPr="00216782" w:rsidRDefault="006C0525" w:rsidP="00F230AD">
            <w:pPr>
              <w:numPr>
                <w:ilvl w:val="0"/>
                <w:numId w:val="1"/>
              </w:numPr>
              <w:rPr>
                <w:rFonts w:eastAsiaTheme="minorHAnsi"/>
                <w:sz w:val="20"/>
                <w:szCs w:val="20"/>
              </w:rPr>
            </w:pPr>
            <w:r w:rsidRPr="00216782">
              <w:rPr>
                <w:rFonts w:eastAsiaTheme="minorHAnsi"/>
                <w:sz w:val="20"/>
                <w:szCs w:val="20"/>
              </w:rPr>
              <w:t>base of chair</w:t>
            </w:r>
          </w:p>
          <w:p w14:paraId="3EADA552" w14:textId="77777777" w:rsidR="006C0525" w:rsidRPr="00216782" w:rsidRDefault="006C0525" w:rsidP="00F230AD">
            <w:pPr>
              <w:numPr>
                <w:ilvl w:val="0"/>
                <w:numId w:val="1"/>
              </w:numPr>
              <w:rPr>
                <w:rFonts w:eastAsiaTheme="minorHAnsi"/>
                <w:sz w:val="20"/>
                <w:szCs w:val="20"/>
              </w:rPr>
            </w:pPr>
            <w:r w:rsidRPr="00216782">
              <w:rPr>
                <w:rFonts w:eastAsiaTheme="minorHAnsi"/>
                <w:sz w:val="20"/>
                <w:szCs w:val="20"/>
              </w:rPr>
              <w:t>chair crevices</w:t>
            </w:r>
          </w:p>
          <w:p w14:paraId="26AC032C" w14:textId="77777777" w:rsidR="006C0525" w:rsidRPr="00216782" w:rsidRDefault="006C0525" w:rsidP="00F230AD">
            <w:pPr>
              <w:numPr>
                <w:ilvl w:val="0"/>
                <w:numId w:val="1"/>
              </w:numPr>
              <w:rPr>
                <w:rFonts w:eastAsiaTheme="minorHAnsi"/>
                <w:sz w:val="20"/>
                <w:szCs w:val="20"/>
              </w:rPr>
            </w:pPr>
            <w:r w:rsidRPr="00216782">
              <w:rPr>
                <w:rFonts w:eastAsiaTheme="minorHAnsi"/>
                <w:sz w:val="20"/>
                <w:szCs w:val="20"/>
              </w:rPr>
              <w:t>suction hoses and attachments</w:t>
            </w:r>
          </w:p>
          <w:p w14:paraId="3002744B" w14:textId="77777777" w:rsidR="006C0525" w:rsidRPr="00216782" w:rsidRDefault="006C0525" w:rsidP="00F230AD">
            <w:pPr>
              <w:numPr>
                <w:ilvl w:val="0"/>
                <w:numId w:val="1"/>
              </w:numPr>
              <w:rPr>
                <w:rFonts w:eastAsiaTheme="minorHAnsi"/>
                <w:sz w:val="20"/>
                <w:szCs w:val="20"/>
              </w:rPr>
            </w:pPr>
            <w:r w:rsidRPr="00216782">
              <w:rPr>
                <w:rFonts w:eastAsiaTheme="minorHAnsi"/>
                <w:sz w:val="20"/>
                <w:szCs w:val="20"/>
              </w:rPr>
              <w:t>drawers wiped out</w:t>
            </w:r>
          </w:p>
          <w:p w14:paraId="69343BC2" w14:textId="77777777" w:rsidR="006C0525" w:rsidRPr="00216782" w:rsidRDefault="006C0525" w:rsidP="00F230AD">
            <w:pPr>
              <w:numPr>
                <w:ilvl w:val="0"/>
                <w:numId w:val="1"/>
              </w:numPr>
              <w:rPr>
                <w:rFonts w:eastAsiaTheme="minorHAnsi"/>
                <w:sz w:val="20"/>
                <w:szCs w:val="20"/>
              </w:rPr>
            </w:pPr>
            <w:r w:rsidRPr="00216782">
              <w:rPr>
                <w:rFonts w:eastAsiaTheme="minorHAnsi"/>
                <w:sz w:val="20"/>
                <w:szCs w:val="20"/>
              </w:rPr>
              <w:t>wire shelves</w:t>
            </w:r>
          </w:p>
          <w:p w14:paraId="13E56B81" w14:textId="77777777" w:rsidR="006C0525" w:rsidRPr="00216782" w:rsidRDefault="006C0525" w:rsidP="00F230AD">
            <w:pPr>
              <w:numPr>
                <w:ilvl w:val="0"/>
                <w:numId w:val="1"/>
              </w:numPr>
              <w:rPr>
                <w:rFonts w:eastAsiaTheme="minorHAnsi"/>
                <w:sz w:val="20"/>
                <w:szCs w:val="20"/>
              </w:rPr>
            </w:pPr>
            <w:r w:rsidRPr="00216782">
              <w:rPr>
                <w:rFonts w:eastAsiaTheme="minorHAnsi"/>
                <w:sz w:val="20"/>
                <w:szCs w:val="20"/>
              </w:rPr>
              <w:t>tops of cabinets</w:t>
            </w:r>
          </w:p>
          <w:p w14:paraId="6359E829" w14:textId="77777777" w:rsidR="006C0525" w:rsidRPr="00216782" w:rsidRDefault="006C0525" w:rsidP="00F230AD">
            <w:pPr>
              <w:numPr>
                <w:ilvl w:val="0"/>
                <w:numId w:val="1"/>
              </w:numPr>
              <w:rPr>
                <w:rFonts w:eastAsiaTheme="minorHAnsi"/>
                <w:sz w:val="20"/>
                <w:szCs w:val="20"/>
              </w:rPr>
            </w:pPr>
            <w:r w:rsidRPr="00216782">
              <w:rPr>
                <w:rFonts w:eastAsiaTheme="minorHAnsi"/>
                <w:sz w:val="20"/>
                <w:szCs w:val="20"/>
              </w:rPr>
              <w:t>inside of cabinets</w:t>
            </w:r>
          </w:p>
          <w:p w14:paraId="0B2C64DC" w14:textId="77777777" w:rsidR="006C0525" w:rsidRPr="00216782" w:rsidRDefault="006C0525" w:rsidP="00F230AD">
            <w:pPr>
              <w:numPr>
                <w:ilvl w:val="0"/>
                <w:numId w:val="1"/>
              </w:numPr>
              <w:rPr>
                <w:rFonts w:eastAsiaTheme="minorHAnsi"/>
                <w:sz w:val="20"/>
                <w:szCs w:val="20"/>
              </w:rPr>
            </w:pPr>
            <w:r w:rsidRPr="00216782">
              <w:rPr>
                <w:rFonts w:eastAsiaTheme="minorHAnsi"/>
                <w:sz w:val="20"/>
                <w:szCs w:val="20"/>
              </w:rPr>
              <w:t>all unnecessary items out of room behind a closed door/drawer</w:t>
            </w:r>
          </w:p>
          <w:p w14:paraId="4125F7FB" w14:textId="77777777" w:rsidR="006C0525" w:rsidRPr="00216782" w:rsidRDefault="006C0525" w:rsidP="00F230AD">
            <w:pPr>
              <w:numPr>
                <w:ilvl w:val="0"/>
                <w:numId w:val="1"/>
              </w:numPr>
              <w:rPr>
                <w:rFonts w:eastAsiaTheme="minorHAnsi"/>
                <w:sz w:val="20"/>
                <w:szCs w:val="20"/>
              </w:rPr>
            </w:pPr>
            <w:r w:rsidRPr="00216782">
              <w:rPr>
                <w:rFonts w:eastAsiaTheme="minorHAnsi"/>
                <w:sz w:val="20"/>
                <w:szCs w:val="20"/>
              </w:rPr>
              <w:t>nothing on shelves, even display products</w:t>
            </w:r>
          </w:p>
          <w:p w14:paraId="68A72A87" w14:textId="77777777" w:rsidR="006C0525" w:rsidRPr="00216782" w:rsidRDefault="00F230AD" w:rsidP="00F230AD">
            <w:pPr>
              <w:numPr>
                <w:ilvl w:val="0"/>
                <w:numId w:val="1"/>
              </w:numPr>
              <w:rPr>
                <w:rFonts w:eastAsiaTheme="minorHAnsi"/>
                <w:sz w:val="20"/>
                <w:szCs w:val="20"/>
              </w:rPr>
            </w:pPr>
            <w:r w:rsidRPr="00216782">
              <w:rPr>
                <w:rFonts w:eastAsiaTheme="minorHAnsi"/>
                <w:sz w:val="20"/>
                <w:szCs w:val="20"/>
              </w:rPr>
              <w:t>x-ray</w:t>
            </w:r>
            <w:r w:rsidR="006C0525" w:rsidRPr="00216782">
              <w:rPr>
                <w:rFonts w:eastAsiaTheme="minorHAnsi"/>
                <w:sz w:val="20"/>
                <w:szCs w:val="20"/>
              </w:rPr>
              <w:t xml:space="preserve"> if applicable</w:t>
            </w:r>
          </w:p>
          <w:p w14:paraId="70176EC8" w14:textId="77777777" w:rsidR="00F230AD" w:rsidRPr="00216782" w:rsidRDefault="006C0525" w:rsidP="00F230AD">
            <w:pPr>
              <w:numPr>
                <w:ilvl w:val="0"/>
                <w:numId w:val="1"/>
              </w:numPr>
              <w:rPr>
                <w:rFonts w:eastAsiaTheme="minorHAnsi"/>
                <w:sz w:val="20"/>
                <w:szCs w:val="20"/>
              </w:rPr>
            </w:pPr>
            <w:r w:rsidRPr="00216782">
              <w:rPr>
                <w:rFonts w:eastAsiaTheme="minorHAnsi"/>
                <w:sz w:val="20"/>
                <w:szCs w:val="20"/>
              </w:rPr>
              <w:t xml:space="preserve">inside </w:t>
            </w:r>
            <w:r w:rsidR="00F230AD" w:rsidRPr="00216782">
              <w:rPr>
                <w:rFonts w:eastAsiaTheme="minorHAnsi"/>
                <w:sz w:val="20"/>
                <w:szCs w:val="20"/>
              </w:rPr>
              <w:t>x-ray</w:t>
            </w:r>
            <w:r w:rsidRPr="00216782">
              <w:rPr>
                <w:rFonts w:eastAsiaTheme="minorHAnsi"/>
                <w:sz w:val="20"/>
                <w:szCs w:val="20"/>
              </w:rPr>
              <w:t xml:space="preserve"> cabinet</w:t>
            </w:r>
          </w:p>
          <w:p w14:paraId="04A8A0D4" w14:textId="4E01E485" w:rsidR="00216782" w:rsidRPr="00216782" w:rsidRDefault="006C0525" w:rsidP="00F230AD">
            <w:pPr>
              <w:numPr>
                <w:ilvl w:val="0"/>
                <w:numId w:val="5"/>
              </w:numPr>
              <w:spacing w:after="160" w:line="259" w:lineRule="auto"/>
              <w:rPr>
                <w:rFonts w:eastAsiaTheme="minorHAnsi"/>
                <w:sz w:val="20"/>
                <w:szCs w:val="20"/>
              </w:rPr>
            </w:pPr>
            <w:r w:rsidRPr="00216782">
              <w:rPr>
                <w:rFonts w:eastAsiaTheme="minorHAnsi"/>
                <w:sz w:val="20"/>
                <w:szCs w:val="20"/>
              </w:rPr>
              <w:t>germs FLY!</w:t>
            </w:r>
          </w:p>
        </w:tc>
      </w:tr>
      <w:tr w:rsidR="00216782" w:rsidRPr="00216782" w14:paraId="4EBEECDC" w14:textId="77777777" w:rsidTr="00D806C2">
        <w:trPr>
          <w:trHeight w:val="1070"/>
        </w:trPr>
        <w:tc>
          <w:tcPr>
            <w:tcW w:w="2452" w:type="pct"/>
            <w:noWrap/>
          </w:tcPr>
          <w:p w14:paraId="5DF26E8D" w14:textId="77777777" w:rsidR="00883598" w:rsidRPr="00281623" w:rsidRDefault="00883598" w:rsidP="00883598">
            <w:pPr>
              <w:rPr>
                <w:rFonts w:eastAsiaTheme="minorHAnsi"/>
                <w:sz w:val="20"/>
                <w:szCs w:val="20"/>
              </w:rPr>
            </w:pPr>
            <w:r w:rsidRPr="00281623">
              <w:rPr>
                <w:rFonts w:eastAsiaTheme="minorHAnsi"/>
                <w:sz w:val="20"/>
                <w:szCs w:val="20"/>
              </w:rPr>
              <w:t>Responsible for your operative column for every day that the office is closed.</w:t>
            </w:r>
          </w:p>
          <w:p w14:paraId="38880D29" w14:textId="77777777" w:rsidR="00883598" w:rsidRPr="00281623" w:rsidRDefault="00883598" w:rsidP="004B0238">
            <w:pPr>
              <w:pStyle w:val="ListParagraph"/>
              <w:numPr>
                <w:ilvl w:val="0"/>
                <w:numId w:val="19"/>
              </w:numPr>
              <w:rPr>
                <w:rFonts w:eastAsiaTheme="minorHAnsi"/>
                <w:sz w:val="20"/>
                <w:szCs w:val="20"/>
              </w:rPr>
            </w:pPr>
            <w:r w:rsidRPr="00281623">
              <w:rPr>
                <w:rFonts w:eastAsiaTheme="minorHAnsi"/>
                <w:sz w:val="20"/>
                <w:szCs w:val="20"/>
              </w:rPr>
              <w:t>Enter notes in patients’ chart for each call, every attempt to call must be recorded</w:t>
            </w:r>
          </w:p>
          <w:p w14:paraId="6E4D0DBA" w14:textId="6DAC0CBA" w:rsidR="00216782" w:rsidRPr="00281623" w:rsidRDefault="00883598" w:rsidP="004B0238">
            <w:pPr>
              <w:pStyle w:val="ListParagraph"/>
              <w:numPr>
                <w:ilvl w:val="0"/>
                <w:numId w:val="19"/>
              </w:numPr>
              <w:rPr>
                <w:rFonts w:eastAsiaTheme="minorHAnsi"/>
                <w:sz w:val="20"/>
                <w:szCs w:val="20"/>
              </w:rPr>
            </w:pPr>
            <w:r w:rsidRPr="00281623">
              <w:rPr>
                <w:rFonts w:eastAsiaTheme="minorHAnsi"/>
                <w:sz w:val="20"/>
                <w:szCs w:val="20"/>
              </w:rPr>
              <w:t>must speak to patient and connect with them.</w:t>
            </w:r>
          </w:p>
        </w:tc>
        <w:tc>
          <w:tcPr>
            <w:tcW w:w="2548" w:type="pct"/>
          </w:tcPr>
          <w:p w14:paraId="7823B22F" w14:textId="77777777" w:rsidR="00777CF5" w:rsidRPr="00281623" w:rsidRDefault="00777CF5" w:rsidP="00777CF5">
            <w:pPr>
              <w:rPr>
                <w:rFonts w:eastAsiaTheme="minorHAnsi"/>
                <w:sz w:val="20"/>
                <w:szCs w:val="20"/>
              </w:rPr>
            </w:pPr>
            <w:r w:rsidRPr="00281623">
              <w:rPr>
                <w:rFonts w:eastAsiaTheme="minorHAnsi"/>
                <w:sz w:val="20"/>
                <w:szCs w:val="20"/>
              </w:rPr>
              <w:t>Responsible for your operative column for every day that the office is closed.</w:t>
            </w:r>
          </w:p>
          <w:p w14:paraId="0C77BEB9" w14:textId="6A4B4AB6" w:rsidR="00777CF5" w:rsidRPr="00281623" w:rsidRDefault="00777CF5" w:rsidP="00D806C2">
            <w:pPr>
              <w:pStyle w:val="ListParagraph"/>
              <w:numPr>
                <w:ilvl w:val="0"/>
                <w:numId w:val="26"/>
              </w:numPr>
              <w:rPr>
                <w:rFonts w:eastAsiaTheme="minorHAnsi"/>
                <w:sz w:val="20"/>
                <w:szCs w:val="20"/>
              </w:rPr>
            </w:pPr>
            <w:r w:rsidRPr="00281623">
              <w:rPr>
                <w:rFonts w:eastAsiaTheme="minorHAnsi"/>
                <w:sz w:val="20"/>
                <w:szCs w:val="20"/>
              </w:rPr>
              <w:t>comm log for each call, every attempt to call must be recorded</w:t>
            </w:r>
          </w:p>
          <w:p w14:paraId="300519E3" w14:textId="68DC663E" w:rsidR="00216782" w:rsidRPr="00216782" w:rsidRDefault="00777CF5" w:rsidP="00777CF5">
            <w:pPr>
              <w:numPr>
                <w:ilvl w:val="0"/>
                <w:numId w:val="6"/>
              </w:numPr>
              <w:spacing w:after="160" w:line="259" w:lineRule="auto"/>
              <w:rPr>
                <w:rFonts w:eastAsiaTheme="minorHAnsi"/>
                <w:sz w:val="20"/>
                <w:szCs w:val="20"/>
              </w:rPr>
            </w:pPr>
            <w:r w:rsidRPr="00281623">
              <w:rPr>
                <w:rFonts w:eastAsiaTheme="minorHAnsi"/>
                <w:sz w:val="20"/>
                <w:szCs w:val="20"/>
              </w:rPr>
              <w:t>-must speak to patient</w:t>
            </w:r>
          </w:p>
        </w:tc>
      </w:tr>
      <w:tr w:rsidR="00D806C2" w:rsidRPr="00281623" w14:paraId="38B59D95" w14:textId="77777777" w:rsidTr="00D806C2">
        <w:trPr>
          <w:trHeight w:val="980"/>
        </w:trPr>
        <w:tc>
          <w:tcPr>
            <w:tcW w:w="2452" w:type="pct"/>
            <w:noWrap/>
          </w:tcPr>
          <w:p w14:paraId="23A3FAB0" w14:textId="5910C531" w:rsidR="00216782" w:rsidRPr="00216782" w:rsidRDefault="00996E1A" w:rsidP="00216782">
            <w:pPr>
              <w:spacing w:after="160" w:line="259" w:lineRule="auto"/>
              <w:rPr>
                <w:rFonts w:eastAsiaTheme="minorHAnsi"/>
                <w:sz w:val="20"/>
                <w:szCs w:val="20"/>
              </w:rPr>
            </w:pPr>
            <w:r w:rsidRPr="00281623">
              <w:rPr>
                <w:rFonts w:eastAsiaTheme="minorHAnsi"/>
                <w:sz w:val="20"/>
                <w:szCs w:val="20"/>
              </w:rPr>
              <w:t>Watch all recorded webinars for practice software (HELP button) Most have access easily by website or inside the software.</w:t>
            </w:r>
          </w:p>
        </w:tc>
        <w:tc>
          <w:tcPr>
            <w:tcW w:w="2548" w:type="pct"/>
          </w:tcPr>
          <w:p w14:paraId="597A0243" w14:textId="77777777" w:rsidR="00216782" w:rsidRPr="00216782" w:rsidRDefault="00216782" w:rsidP="00216782">
            <w:pPr>
              <w:spacing w:after="160" w:line="259" w:lineRule="auto"/>
              <w:rPr>
                <w:rFonts w:eastAsiaTheme="minorHAnsi"/>
                <w:sz w:val="20"/>
                <w:szCs w:val="20"/>
              </w:rPr>
            </w:pPr>
            <w:r w:rsidRPr="00216782">
              <w:rPr>
                <w:rFonts w:eastAsiaTheme="minorHAnsi"/>
                <w:sz w:val="20"/>
                <w:szCs w:val="20"/>
              </w:rPr>
              <w:t>Watch all recorded webinars for practice software (HELP button) Most have access easily by website or inside the software.</w:t>
            </w:r>
          </w:p>
        </w:tc>
      </w:tr>
      <w:tr w:rsidR="00401F58" w:rsidRPr="00281623" w14:paraId="1CF507E3" w14:textId="77777777" w:rsidTr="005F648D">
        <w:trPr>
          <w:trHeight w:val="5210"/>
        </w:trPr>
        <w:tc>
          <w:tcPr>
            <w:tcW w:w="2452" w:type="pct"/>
            <w:noWrap/>
          </w:tcPr>
          <w:p w14:paraId="0578E9D3" w14:textId="77777777" w:rsidR="00401F58" w:rsidRPr="00281623" w:rsidRDefault="00401F58" w:rsidP="00401F58">
            <w:pPr>
              <w:rPr>
                <w:sz w:val="20"/>
                <w:szCs w:val="20"/>
              </w:rPr>
            </w:pPr>
            <w:r w:rsidRPr="00281623">
              <w:rPr>
                <w:sz w:val="20"/>
                <w:szCs w:val="20"/>
              </w:rPr>
              <w:lastRenderedPageBreak/>
              <w:t>Videos to create and upload to #</w:t>
            </w:r>
            <w:proofErr w:type="spellStart"/>
            <w:r w:rsidRPr="00281623">
              <w:rPr>
                <w:sz w:val="20"/>
                <w:szCs w:val="20"/>
              </w:rPr>
              <w:t>practicesystems</w:t>
            </w:r>
            <w:proofErr w:type="spellEnd"/>
            <w:r w:rsidRPr="00281623">
              <w:rPr>
                <w:sz w:val="20"/>
                <w:szCs w:val="20"/>
              </w:rPr>
              <w:t xml:space="preserve"> on slack:</w:t>
            </w:r>
          </w:p>
          <w:p w14:paraId="0AAEFB1A" w14:textId="7279B67D" w:rsidR="00401F58" w:rsidRPr="00281623" w:rsidRDefault="00401F58" w:rsidP="00401F58">
            <w:pPr>
              <w:pStyle w:val="ListParagraph"/>
              <w:numPr>
                <w:ilvl w:val="0"/>
                <w:numId w:val="20"/>
              </w:numPr>
              <w:rPr>
                <w:sz w:val="20"/>
                <w:szCs w:val="20"/>
              </w:rPr>
            </w:pPr>
            <w:r w:rsidRPr="00281623">
              <w:rPr>
                <w:sz w:val="20"/>
                <w:szCs w:val="20"/>
              </w:rPr>
              <w:t>how to do general clinical open and close the office, including sterilization, computers, suction, cleaning operatory</w:t>
            </w:r>
          </w:p>
          <w:p w14:paraId="75E3D7CE" w14:textId="425ACB27" w:rsidR="00401F58" w:rsidRPr="00281623" w:rsidRDefault="00401F58" w:rsidP="00401F58">
            <w:pPr>
              <w:pStyle w:val="ListParagraph"/>
              <w:numPr>
                <w:ilvl w:val="0"/>
                <w:numId w:val="20"/>
              </w:numPr>
              <w:rPr>
                <w:sz w:val="20"/>
                <w:szCs w:val="20"/>
              </w:rPr>
            </w:pPr>
            <w:r w:rsidRPr="00281623">
              <w:rPr>
                <w:sz w:val="20"/>
                <w:szCs w:val="20"/>
              </w:rPr>
              <w:t>how to sign into confirmation software</w:t>
            </w:r>
          </w:p>
          <w:p w14:paraId="40DADEFD" w14:textId="303066D1" w:rsidR="00401F58" w:rsidRPr="00281623" w:rsidRDefault="00401F58" w:rsidP="00401F58">
            <w:pPr>
              <w:pStyle w:val="ListParagraph"/>
              <w:numPr>
                <w:ilvl w:val="0"/>
                <w:numId w:val="20"/>
              </w:numPr>
              <w:rPr>
                <w:sz w:val="20"/>
                <w:szCs w:val="20"/>
              </w:rPr>
            </w:pPr>
            <w:r w:rsidRPr="00281623">
              <w:rPr>
                <w:sz w:val="20"/>
                <w:szCs w:val="20"/>
              </w:rPr>
              <w:t>how to do number tracking videos and what each number is for</w:t>
            </w:r>
          </w:p>
          <w:p w14:paraId="27A97225" w14:textId="4BE53CFC" w:rsidR="00401F58" w:rsidRPr="00281623" w:rsidRDefault="00401F58" w:rsidP="00401F58">
            <w:pPr>
              <w:pStyle w:val="ListParagraph"/>
              <w:numPr>
                <w:ilvl w:val="0"/>
                <w:numId w:val="20"/>
              </w:numPr>
              <w:rPr>
                <w:sz w:val="20"/>
                <w:szCs w:val="20"/>
              </w:rPr>
            </w:pPr>
            <w:r w:rsidRPr="00281623">
              <w:rPr>
                <w:sz w:val="20"/>
                <w:szCs w:val="20"/>
              </w:rPr>
              <w:t>how to seat an anterior crown with bonding protocol</w:t>
            </w:r>
          </w:p>
          <w:p w14:paraId="2A8CADF0" w14:textId="34618051" w:rsidR="00401F58" w:rsidRPr="00281623" w:rsidRDefault="00401F58" w:rsidP="00401F58">
            <w:pPr>
              <w:pStyle w:val="ListParagraph"/>
              <w:numPr>
                <w:ilvl w:val="0"/>
                <w:numId w:val="20"/>
              </w:numPr>
              <w:rPr>
                <w:sz w:val="20"/>
                <w:szCs w:val="20"/>
              </w:rPr>
            </w:pPr>
            <w:r w:rsidRPr="00281623">
              <w:rPr>
                <w:sz w:val="20"/>
                <w:szCs w:val="20"/>
              </w:rPr>
              <w:t>how to upload an Invisalign case</w:t>
            </w:r>
          </w:p>
          <w:p w14:paraId="71F9A860" w14:textId="1B846511" w:rsidR="00401F58" w:rsidRPr="00281623" w:rsidRDefault="00401F58" w:rsidP="00401F58">
            <w:pPr>
              <w:pStyle w:val="ListParagraph"/>
              <w:numPr>
                <w:ilvl w:val="0"/>
                <w:numId w:val="20"/>
              </w:numPr>
              <w:rPr>
                <w:sz w:val="20"/>
                <w:szCs w:val="20"/>
              </w:rPr>
            </w:pPr>
            <w:r w:rsidRPr="00281623">
              <w:rPr>
                <w:sz w:val="20"/>
                <w:szCs w:val="20"/>
              </w:rPr>
              <w:t>how to do proper electronic claims</w:t>
            </w:r>
          </w:p>
          <w:p w14:paraId="11BD6310" w14:textId="4125F526" w:rsidR="00401F58" w:rsidRPr="00281623" w:rsidRDefault="00401F58" w:rsidP="00401F58">
            <w:pPr>
              <w:pStyle w:val="ListParagraph"/>
              <w:numPr>
                <w:ilvl w:val="0"/>
                <w:numId w:val="20"/>
              </w:numPr>
              <w:rPr>
                <w:sz w:val="20"/>
                <w:szCs w:val="20"/>
              </w:rPr>
            </w:pPr>
            <w:r w:rsidRPr="00281623">
              <w:rPr>
                <w:sz w:val="20"/>
                <w:szCs w:val="20"/>
              </w:rPr>
              <w:t>how to do an emergency patient exam, photos, x-rays, options, etc.</w:t>
            </w:r>
          </w:p>
          <w:p w14:paraId="298E1DC7" w14:textId="683A8094" w:rsidR="00401F58" w:rsidRPr="00281623" w:rsidRDefault="00401F58" w:rsidP="00401F58">
            <w:pPr>
              <w:pStyle w:val="ListParagraph"/>
              <w:numPr>
                <w:ilvl w:val="0"/>
                <w:numId w:val="20"/>
              </w:numPr>
              <w:rPr>
                <w:sz w:val="20"/>
                <w:szCs w:val="20"/>
              </w:rPr>
            </w:pPr>
            <w:r w:rsidRPr="00281623">
              <w:rPr>
                <w:sz w:val="20"/>
                <w:szCs w:val="20"/>
              </w:rPr>
              <w:t>morning huddle: why do we talk about it, purpose, value of information, and readiness</w:t>
            </w:r>
          </w:p>
          <w:p w14:paraId="4C192147" w14:textId="4FAF41D2" w:rsidR="00401F58" w:rsidRPr="00281623" w:rsidRDefault="00401F58" w:rsidP="00401F58">
            <w:pPr>
              <w:pStyle w:val="ListParagraph"/>
              <w:numPr>
                <w:ilvl w:val="0"/>
                <w:numId w:val="20"/>
              </w:numPr>
              <w:rPr>
                <w:sz w:val="20"/>
                <w:szCs w:val="20"/>
              </w:rPr>
            </w:pPr>
            <w:r w:rsidRPr="00281623">
              <w:rPr>
                <w:sz w:val="20"/>
                <w:szCs w:val="20"/>
              </w:rPr>
              <w:t>nitrous oxide equipment: inspection and maintenance</w:t>
            </w:r>
          </w:p>
          <w:p w14:paraId="2A64EB1D" w14:textId="7B1E6D4B" w:rsidR="00401F58" w:rsidRPr="00281623" w:rsidRDefault="00401F58" w:rsidP="00401F58">
            <w:pPr>
              <w:pStyle w:val="ListParagraph"/>
              <w:numPr>
                <w:ilvl w:val="0"/>
                <w:numId w:val="20"/>
              </w:numPr>
              <w:rPr>
                <w:sz w:val="20"/>
                <w:szCs w:val="20"/>
              </w:rPr>
            </w:pPr>
            <w:r w:rsidRPr="00281623">
              <w:rPr>
                <w:sz w:val="20"/>
                <w:szCs w:val="20"/>
              </w:rPr>
              <w:t>-Invisalign post op and hygiene instructions: do this with, it will be used on social media</w:t>
            </w:r>
          </w:p>
        </w:tc>
        <w:tc>
          <w:tcPr>
            <w:tcW w:w="2548" w:type="pct"/>
          </w:tcPr>
          <w:p w14:paraId="4166D2B8" w14:textId="77777777" w:rsidR="00C90B88" w:rsidRPr="00281623" w:rsidRDefault="00C90B88" w:rsidP="00C53FE6">
            <w:pPr>
              <w:rPr>
                <w:sz w:val="20"/>
                <w:szCs w:val="20"/>
              </w:rPr>
            </w:pPr>
            <w:r w:rsidRPr="00281623">
              <w:rPr>
                <w:sz w:val="20"/>
                <w:szCs w:val="20"/>
              </w:rPr>
              <w:t>Videos to create and upload to #</w:t>
            </w:r>
            <w:proofErr w:type="spellStart"/>
            <w:r w:rsidRPr="00281623">
              <w:rPr>
                <w:sz w:val="20"/>
                <w:szCs w:val="20"/>
              </w:rPr>
              <w:t>practicesystems</w:t>
            </w:r>
            <w:proofErr w:type="spellEnd"/>
            <w:r w:rsidRPr="00281623">
              <w:rPr>
                <w:sz w:val="20"/>
                <w:szCs w:val="20"/>
              </w:rPr>
              <w:t xml:space="preserve"> on slack:</w:t>
            </w:r>
          </w:p>
          <w:p w14:paraId="20AEA8E6" w14:textId="09465195" w:rsidR="00C90B88" w:rsidRPr="00281623" w:rsidRDefault="00C90B88" w:rsidP="005C5F66">
            <w:pPr>
              <w:pStyle w:val="ListParagraph"/>
              <w:numPr>
                <w:ilvl w:val="0"/>
                <w:numId w:val="25"/>
              </w:numPr>
              <w:rPr>
                <w:sz w:val="20"/>
                <w:szCs w:val="20"/>
              </w:rPr>
            </w:pPr>
            <w:r w:rsidRPr="00281623">
              <w:rPr>
                <w:sz w:val="20"/>
                <w:szCs w:val="20"/>
              </w:rPr>
              <w:t>how to place an anterior composite and polish</w:t>
            </w:r>
          </w:p>
          <w:p w14:paraId="6792410A" w14:textId="2D0739EF" w:rsidR="00C90B88" w:rsidRPr="00281623" w:rsidRDefault="00C90B88" w:rsidP="005C5F66">
            <w:pPr>
              <w:pStyle w:val="ListParagraph"/>
              <w:numPr>
                <w:ilvl w:val="0"/>
                <w:numId w:val="25"/>
              </w:numPr>
              <w:rPr>
                <w:sz w:val="20"/>
                <w:szCs w:val="20"/>
              </w:rPr>
            </w:pPr>
            <w:r w:rsidRPr="00281623">
              <w:rPr>
                <w:sz w:val="20"/>
                <w:szCs w:val="20"/>
              </w:rPr>
              <w:t>how to do an implant impression</w:t>
            </w:r>
          </w:p>
          <w:p w14:paraId="70D61364" w14:textId="7665735A" w:rsidR="00C90B88" w:rsidRPr="00281623" w:rsidRDefault="00C90B88" w:rsidP="005C5F66">
            <w:pPr>
              <w:pStyle w:val="ListParagraph"/>
              <w:numPr>
                <w:ilvl w:val="0"/>
                <w:numId w:val="25"/>
              </w:numPr>
              <w:rPr>
                <w:sz w:val="20"/>
                <w:szCs w:val="20"/>
              </w:rPr>
            </w:pPr>
            <w:r w:rsidRPr="00281623">
              <w:rPr>
                <w:sz w:val="20"/>
                <w:szCs w:val="20"/>
              </w:rPr>
              <w:t>how to order implant parts</w:t>
            </w:r>
          </w:p>
          <w:p w14:paraId="73D88B5C" w14:textId="556748EC" w:rsidR="00E572AE" w:rsidRPr="00281623" w:rsidRDefault="00C90B88" w:rsidP="005C5F66">
            <w:pPr>
              <w:pStyle w:val="ListParagraph"/>
              <w:numPr>
                <w:ilvl w:val="0"/>
                <w:numId w:val="25"/>
              </w:numPr>
              <w:rPr>
                <w:sz w:val="20"/>
                <w:szCs w:val="20"/>
              </w:rPr>
            </w:pPr>
            <w:r w:rsidRPr="00281623">
              <w:rPr>
                <w:sz w:val="20"/>
                <w:szCs w:val="20"/>
              </w:rPr>
              <w:t xml:space="preserve">how to pour a model and trim to show hamular notches and </w:t>
            </w:r>
            <w:proofErr w:type="spellStart"/>
            <w:r w:rsidRPr="00281623">
              <w:rPr>
                <w:sz w:val="20"/>
                <w:szCs w:val="20"/>
              </w:rPr>
              <w:t>frenums</w:t>
            </w:r>
            <w:proofErr w:type="spellEnd"/>
          </w:p>
          <w:p w14:paraId="6C3D10AC" w14:textId="517AECBA" w:rsidR="00C90B88" w:rsidRPr="00281623" w:rsidRDefault="00C90B88" w:rsidP="005C5F66">
            <w:pPr>
              <w:pStyle w:val="ListParagraph"/>
              <w:numPr>
                <w:ilvl w:val="0"/>
                <w:numId w:val="25"/>
              </w:numPr>
              <w:rPr>
                <w:sz w:val="20"/>
                <w:szCs w:val="20"/>
              </w:rPr>
            </w:pPr>
            <w:r w:rsidRPr="00281623">
              <w:rPr>
                <w:sz w:val="20"/>
                <w:szCs w:val="20"/>
              </w:rPr>
              <w:t>how to polish a crown</w:t>
            </w:r>
          </w:p>
          <w:p w14:paraId="7DB5823A" w14:textId="2787A256" w:rsidR="00C90B88" w:rsidRPr="00281623" w:rsidRDefault="00C90B88" w:rsidP="005C5F66">
            <w:pPr>
              <w:pStyle w:val="ListParagraph"/>
              <w:numPr>
                <w:ilvl w:val="0"/>
                <w:numId w:val="25"/>
              </w:numPr>
              <w:rPr>
                <w:sz w:val="20"/>
                <w:szCs w:val="20"/>
              </w:rPr>
            </w:pPr>
            <w:r w:rsidRPr="00281623">
              <w:rPr>
                <w:sz w:val="20"/>
                <w:szCs w:val="20"/>
              </w:rPr>
              <w:t xml:space="preserve">how to make an </w:t>
            </w:r>
            <w:proofErr w:type="spellStart"/>
            <w:r w:rsidRPr="00281623">
              <w:rPr>
                <w:sz w:val="20"/>
                <w:szCs w:val="20"/>
              </w:rPr>
              <w:t>essix</w:t>
            </w:r>
            <w:proofErr w:type="spellEnd"/>
            <w:r w:rsidRPr="00281623">
              <w:rPr>
                <w:sz w:val="20"/>
                <w:szCs w:val="20"/>
              </w:rPr>
              <w:t xml:space="preserve"> for a missing tooth</w:t>
            </w:r>
          </w:p>
          <w:p w14:paraId="3751F311" w14:textId="3EB45758" w:rsidR="00C90B88" w:rsidRPr="00281623" w:rsidRDefault="00C90B88" w:rsidP="005C5F66">
            <w:pPr>
              <w:pStyle w:val="ListParagraph"/>
              <w:numPr>
                <w:ilvl w:val="0"/>
                <w:numId w:val="25"/>
              </w:numPr>
              <w:rPr>
                <w:sz w:val="20"/>
                <w:szCs w:val="20"/>
              </w:rPr>
            </w:pPr>
            <w:r w:rsidRPr="00281623">
              <w:rPr>
                <w:sz w:val="20"/>
                <w:szCs w:val="20"/>
              </w:rPr>
              <w:t>how to make a temporary crown</w:t>
            </w:r>
          </w:p>
          <w:p w14:paraId="5DE6A0BA" w14:textId="48780067" w:rsidR="00C90B88" w:rsidRPr="00281623" w:rsidRDefault="00C90B88" w:rsidP="005C5F66">
            <w:pPr>
              <w:pStyle w:val="ListParagraph"/>
              <w:numPr>
                <w:ilvl w:val="0"/>
                <w:numId w:val="25"/>
              </w:numPr>
              <w:rPr>
                <w:sz w:val="20"/>
                <w:szCs w:val="20"/>
              </w:rPr>
            </w:pPr>
            <w:r w:rsidRPr="00281623">
              <w:rPr>
                <w:sz w:val="20"/>
                <w:szCs w:val="20"/>
              </w:rPr>
              <w:t>how to do a soft reline of a denture</w:t>
            </w:r>
          </w:p>
          <w:p w14:paraId="73B0D955" w14:textId="580EBD10" w:rsidR="00C90B88" w:rsidRPr="00281623" w:rsidRDefault="00C90B88" w:rsidP="005C5F66">
            <w:pPr>
              <w:pStyle w:val="ListParagraph"/>
              <w:numPr>
                <w:ilvl w:val="0"/>
                <w:numId w:val="25"/>
              </w:numPr>
              <w:rPr>
                <w:sz w:val="20"/>
                <w:szCs w:val="20"/>
              </w:rPr>
            </w:pPr>
            <w:r w:rsidRPr="00281623">
              <w:rPr>
                <w:sz w:val="20"/>
                <w:szCs w:val="20"/>
              </w:rPr>
              <w:t>how to do a full and partial denture adjustment</w:t>
            </w:r>
          </w:p>
          <w:p w14:paraId="628E82F2" w14:textId="5E59D8AF" w:rsidR="00C90B88" w:rsidRPr="00281623" w:rsidRDefault="00C90B88" w:rsidP="005C5F66">
            <w:pPr>
              <w:pStyle w:val="ListParagraph"/>
              <w:numPr>
                <w:ilvl w:val="0"/>
                <w:numId w:val="25"/>
              </w:numPr>
              <w:rPr>
                <w:sz w:val="20"/>
                <w:szCs w:val="20"/>
              </w:rPr>
            </w:pPr>
            <w:r w:rsidRPr="00281623">
              <w:rPr>
                <w:sz w:val="20"/>
                <w:szCs w:val="20"/>
              </w:rPr>
              <w:t>how to log in to computer system</w:t>
            </w:r>
          </w:p>
          <w:p w14:paraId="10425B81" w14:textId="37DA983A" w:rsidR="00C90B88" w:rsidRPr="00281623" w:rsidRDefault="00C90B88" w:rsidP="005C5F66">
            <w:pPr>
              <w:pStyle w:val="ListParagraph"/>
              <w:numPr>
                <w:ilvl w:val="0"/>
                <w:numId w:val="25"/>
              </w:numPr>
              <w:rPr>
                <w:sz w:val="20"/>
                <w:szCs w:val="20"/>
              </w:rPr>
            </w:pPr>
            <w:r w:rsidRPr="00281623">
              <w:rPr>
                <w:sz w:val="20"/>
                <w:szCs w:val="20"/>
              </w:rPr>
              <w:t>Invisalign post op and hygiene instructions: do this with a team member. It will be used on social media</w:t>
            </w:r>
          </w:p>
          <w:p w14:paraId="5CBD1251" w14:textId="77777777" w:rsidR="00C90B88" w:rsidRPr="00281623" w:rsidRDefault="00C90B88" w:rsidP="005C5F66">
            <w:pPr>
              <w:pStyle w:val="ListParagraph"/>
              <w:numPr>
                <w:ilvl w:val="0"/>
                <w:numId w:val="25"/>
              </w:numPr>
              <w:rPr>
                <w:sz w:val="20"/>
                <w:szCs w:val="20"/>
              </w:rPr>
            </w:pPr>
            <w:r w:rsidRPr="00281623">
              <w:rPr>
                <w:sz w:val="20"/>
                <w:szCs w:val="20"/>
              </w:rPr>
              <w:t>how to place a posterior composite restoration, room set up and supplies</w:t>
            </w:r>
          </w:p>
          <w:p w14:paraId="5C749EF1" w14:textId="5A67E21A" w:rsidR="00C90B88" w:rsidRPr="00281623" w:rsidRDefault="00C90B88" w:rsidP="005C5F66">
            <w:pPr>
              <w:pStyle w:val="ListParagraph"/>
              <w:numPr>
                <w:ilvl w:val="0"/>
                <w:numId w:val="25"/>
              </w:numPr>
              <w:rPr>
                <w:sz w:val="20"/>
                <w:szCs w:val="20"/>
              </w:rPr>
            </w:pPr>
            <w:r w:rsidRPr="00281623">
              <w:rPr>
                <w:sz w:val="20"/>
                <w:szCs w:val="20"/>
              </w:rPr>
              <w:t>how to seat a posterior crown</w:t>
            </w:r>
          </w:p>
          <w:p w14:paraId="01026483" w14:textId="13AFCD69" w:rsidR="00C90B88" w:rsidRPr="00281623" w:rsidRDefault="00C90B88" w:rsidP="005C5F66">
            <w:pPr>
              <w:pStyle w:val="ListParagraph"/>
              <w:numPr>
                <w:ilvl w:val="0"/>
                <w:numId w:val="25"/>
              </w:numPr>
              <w:rPr>
                <w:sz w:val="20"/>
                <w:szCs w:val="20"/>
              </w:rPr>
            </w:pPr>
            <w:r w:rsidRPr="00281623">
              <w:rPr>
                <w:sz w:val="20"/>
                <w:szCs w:val="20"/>
              </w:rPr>
              <w:t>how to prep the room for a crown and procedure</w:t>
            </w:r>
          </w:p>
          <w:p w14:paraId="53D6AAB7" w14:textId="3B42FB4F" w:rsidR="00C90B88" w:rsidRPr="00281623" w:rsidRDefault="00C90B88" w:rsidP="005C5F66">
            <w:pPr>
              <w:pStyle w:val="ListParagraph"/>
              <w:numPr>
                <w:ilvl w:val="0"/>
                <w:numId w:val="25"/>
              </w:numPr>
              <w:rPr>
                <w:sz w:val="20"/>
                <w:szCs w:val="20"/>
              </w:rPr>
            </w:pPr>
            <w:r w:rsidRPr="00281623">
              <w:rPr>
                <w:sz w:val="20"/>
                <w:szCs w:val="20"/>
              </w:rPr>
              <w:t>how to take proper Invisalign impressions</w:t>
            </w:r>
          </w:p>
          <w:p w14:paraId="6D600000" w14:textId="793682C0" w:rsidR="00C90B88" w:rsidRPr="00281623" w:rsidRDefault="00C90B88" w:rsidP="005C5F66">
            <w:pPr>
              <w:pStyle w:val="ListParagraph"/>
              <w:numPr>
                <w:ilvl w:val="0"/>
                <w:numId w:val="25"/>
              </w:numPr>
              <w:rPr>
                <w:sz w:val="20"/>
                <w:szCs w:val="20"/>
              </w:rPr>
            </w:pPr>
            <w:r w:rsidRPr="00281623">
              <w:rPr>
                <w:sz w:val="20"/>
                <w:szCs w:val="20"/>
              </w:rPr>
              <w:t>the steps of a denture appointment from start to finish, this will be a series</w:t>
            </w:r>
          </w:p>
          <w:p w14:paraId="16ECFD48" w14:textId="5D0DE5D2" w:rsidR="00C90B88" w:rsidRPr="00281623" w:rsidRDefault="00C90B88" w:rsidP="005C5F66">
            <w:pPr>
              <w:pStyle w:val="ListParagraph"/>
              <w:numPr>
                <w:ilvl w:val="0"/>
                <w:numId w:val="25"/>
              </w:numPr>
              <w:rPr>
                <w:sz w:val="20"/>
                <w:szCs w:val="20"/>
              </w:rPr>
            </w:pPr>
            <w:r w:rsidRPr="00281623">
              <w:rPr>
                <w:sz w:val="20"/>
                <w:szCs w:val="20"/>
              </w:rPr>
              <w:t>ordering dental supplies</w:t>
            </w:r>
          </w:p>
          <w:p w14:paraId="7C9C8DB3" w14:textId="43FD074D" w:rsidR="00401F58" w:rsidRPr="00281623" w:rsidRDefault="00C90B88" w:rsidP="005C5F66">
            <w:pPr>
              <w:pStyle w:val="ListParagraph"/>
              <w:numPr>
                <w:ilvl w:val="0"/>
                <w:numId w:val="25"/>
              </w:numPr>
              <w:rPr>
                <w:sz w:val="20"/>
                <w:szCs w:val="20"/>
              </w:rPr>
            </w:pPr>
            <w:r w:rsidRPr="00281623">
              <w:rPr>
                <w:sz w:val="20"/>
                <w:szCs w:val="20"/>
              </w:rPr>
              <w:t>how to create a lab script</w:t>
            </w:r>
          </w:p>
        </w:tc>
      </w:tr>
      <w:tr w:rsidR="00216782" w:rsidRPr="00216782" w14:paraId="48EC1DBD" w14:textId="77777777" w:rsidTr="001B23EC">
        <w:trPr>
          <w:trHeight w:val="1394"/>
        </w:trPr>
        <w:tc>
          <w:tcPr>
            <w:tcW w:w="2452" w:type="pct"/>
            <w:noWrap/>
          </w:tcPr>
          <w:p w14:paraId="0095B1AD" w14:textId="77777777" w:rsidR="00BE101E" w:rsidRPr="00281623" w:rsidRDefault="00BE101E" w:rsidP="00BE101E">
            <w:pPr>
              <w:rPr>
                <w:rFonts w:eastAsiaTheme="minorHAnsi"/>
                <w:sz w:val="20"/>
                <w:szCs w:val="20"/>
              </w:rPr>
            </w:pPr>
            <w:r w:rsidRPr="00281623">
              <w:rPr>
                <w:rFonts w:eastAsiaTheme="minorHAnsi"/>
                <w:sz w:val="20"/>
                <w:szCs w:val="20"/>
              </w:rPr>
              <w:t xml:space="preserve">Online training </w:t>
            </w:r>
          </w:p>
          <w:p w14:paraId="09CDEDA0" w14:textId="094ED116" w:rsidR="00BE101E" w:rsidRPr="00281623" w:rsidRDefault="00BE101E" w:rsidP="00BE101E">
            <w:pPr>
              <w:pStyle w:val="ListParagraph"/>
              <w:numPr>
                <w:ilvl w:val="0"/>
                <w:numId w:val="21"/>
              </w:numPr>
              <w:rPr>
                <w:rFonts w:eastAsiaTheme="minorHAnsi"/>
                <w:sz w:val="20"/>
                <w:szCs w:val="20"/>
              </w:rPr>
            </w:pPr>
            <w:r w:rsidRPr="00281623">
              <w:rPr>
                <w:rFonts w:eastAsiaTheme="minorHAnsi"/>
                <w:sz w:val="20"/>
                <w:szCs w:val="20"/>
              </w:rPr>
              <w:t xml:space="preserve">Invisalign videos </w:t>
            </w:r>
          </w:p>
          <w:p w14:paraId="3C21DA4F" w14:textId="1FB1F69E" w:rsidR="00BE101E" w:rsidRPr="00281623" w:rsidRDefault="00BE101E" w:rsidP="00BE101E">
            <w:pPr>
              <w:pStyle w:val="ListParagraph"/>
              <w:numPr>
                <w:ilvl w:val="0"/>
                <w:numId w:val="21"/>
              </w:numPr>
              <w:rPr>
                <w:rFonts w:eastAsiaTheme="minorHAnsi"/>
                <w:sz w:val="20"/>
                <w:szCs w:val="20"/>
              </w:rPr>
            </w:pPr>
            <w:r w:rsidRPr="00281623">
              <w:rPr>
                <w:rFonts w:eastAsiaTheme="minorHAnsi"/>
                <w:sz w:val="20"/>
                <w:szCs w:val="20"/>
              </w:rPr>
              <w:t>Sleep studies</w:t>
            </w:r>
          </w:p>
          <w:p w14:paraId="76F8394C" w14:textId="518CC016" w:rsidR="00216782" w:rsidRPr="00281623" w:rsidRDefault="00BE101E" w:rsidP="00BE101E">
            <w:pPr>
              <w:pStyle w:val="ListParagraph"/>
              <w:numPr>
                <w:ilvl w:val="0"/>
                <w:numId w:val="21"/>
              </w:numPr>
              <w:rPr>
                <w:rFonts w:eastAsiaTheme="minorHAnsi"/>
                <w:sz w:val="20"/>
                <w:szCs w:val="20"/>
              </w:rPr>
            </w:pPr>
            <w:r w:rsidRPr="00281623">
              <w:rPr>
                <w:rFonts w:eastAsiaTheme="minorHAnsi"/>
                <w:sz w:val="20"/>
                <w:szCs w:val="20"/>
              </w:rPr>
              <w:t>Scanning/milling</w:t>
            </w:r>
          </w:p>
        </w:tc>
        <w:tc>
          <w:tcPr>
            <w:tcW w:w="2548" w:type="pct"/>
          </w:tcPr>
          <w:p w14:paraId="60DFD378" w14:textId="77777777" w:rsidR="001011A9" w:rsidRPr="00281623" w:rsidRDefault="001011A9" w:rsidP="001011A9">
            <w:pPr>
              <w:rPr>
                <w:rFonts w:eastAsiaTheme="minorHAnsi"/>
                <w:sz w:val="20"/>
                <w:szCs w:val="20"/>
              </w:rPr>
            </w:pPr>
            <w:r w:rsidRPr="00281623">
              <w:rPr>
                <w:rFonts w:eastAsiaTheme="minorHAnsi"/>
                <w:sz w:val="20"/>
                <w:szCs w:val="20"/>
              </w:rPr>
              <w:t xml:space="preserve">Online training </w:t>
            </w:r>
          </w:p>
          <w:p w14:paraId="05C08175" w14:textId="6B1EEC7A" w:rsidR="001011A9" w:rsidRPr="00281623" w:rsidRDefault="001011A9" w:rsidP="001011A9">
            <w:pPr>
              <w:pStyle w:val="ListParagraph"/>
              <w:numPr>
                <w:ilvl w:val="0"/>
                <w:numId w:val="24"/>
              </w:numPr>
              <w:rPr>
                <w:rFonts w:eastAsiaTheme="minorHAnsi"/>
                <w:sz w:val="20"/>
                <w:szCs w:val="20"/>
              </w:rPr>
            </w:pPr>
            <w:r w:rsidRPr="00281623">
              <w:rPr>
                <w:rFonts w:eastAsiaTheme="minorHAnsi"/>
                <w:sz w:val="20"/>
                <w:szCs w:val="20"/>
              </w:rPr>
              <w:t xml:space="preserve">Invisalign videos </w:t>
            </w:r>
          </w:p>
          <w:p w14:paraId="45331755" w14:textId="41262EA6" w:rsidR="001011A9" w:rsidRPr="00281623" w:rsidRDefault="001011A9" w:rsidP="001011A9">
            <w:pPr>
              <w:pStyle w:val="ListParagraph"/>
              <w:numPr>
                <w:ilvl w:val="0"/>
                <w:numId w:val="24"/>
              </w:numPr>
              <w:rPr>
                <w:rFonts w:eastAsiaTheme="minorHAnsi"/>
                <w:sz w:val="20"/>
                <w:szCs w:val="20"/>
              </w:rPr>
            </w:pPr>
            <w:r w:rsidRPr="00281623">
              <w:rPr>
                <w:rFonts w:eastAsiaTheme="minorHAnsi"/>
                <w:sz w:val="20"/>
                <w:szCs w:val="20"/>
              </w:rPr>
              <w:t>Sleep studies</w:t>
            </w:r>
          </w:p>
          <w:p w14:paraId="7F5DB4C0" w14:textId="2E02EC0B" w:rsidR="00216782" w:rsidRPr="00281623" w:rsidRDefault="001011A9" w:rsidP="001011A9">
            <w:pPr>
              <w:pStyle w:val="ListParagraph"/>
              <w:numPr>
                <w:ilvl w:val="0"/>
                <w:numId w:val="24"/>
              </w:numPr>
              <w:rPr>
                <w:rFonts w:eastAsiaTheme="minorHAnsi"/>
                <w:sz w:val="20"/>
                <w:szCs w:val="20"/>
              </w:rPr>
            </w:pPr>
            <w:r w:rsidRPr="00281623">
              <w:rPr>
                <w:rFonts w:eastAsiaTheme="minorHAnsi"/>
                <w:sz w:val="20"/>
                <w:szCs w:val="20"/>
              </w:rPr>
              <w:t>Scanning/milling</w:t>
            </w:r>
          </w:p>
        </w:tc>
      </w:tr>
      <w:tr w:rsidR="00216782" w:rsidRPr="00216782" w14:paraId="7946CFF4" w14:textId="77777777" w:rsidTr="0090628B">
        <w:trPr>
          <w:cnfStyle w:val="010000000000" w:firstRow="0" w:lastRow="1" w:firstColumn="0" w:lastColumn="0" w:oddVBand="0" w:evenVBand="0" w:oddHBand="0" w:evenHBand="0" w:firstRowFirstColumn="0" w:firstRowLastColumn="0" w:lastRowFirstColumn="0" w:lastRowLastColumn="0"/>
          <w:trHeight w:val="1160"/>
        </w:trPr>
        <w:tc>
          <w:tcPr>
            <w:tcW w:w="2452" w:type="pct"/>
            <w:tcBorders>
              <w:top w:val="none" w:sz="0" w:space="0" w:color="auto"/>
              <w:left w:val="none" w:sz="0" w:space="0" w:color="auto"/>
              <w:bottom w:val="none" w:sz="0" w:space="0" w:color="auto"/>
              <w:right w:val="none" w:sz="0" w:space="0" w:color="auto"/>
            </w:tcBorders>
            <w:noWrap/>
          </w:tcPr>
          <w:p w14:paraId="70C5673B" w14:textId="77777777" w:rsidR="004A3DB6" w:rsidRPr="00281623" w:rsidRDefault="004A3DB6" w:rsidP="004A3DB6">
            <w:pPr>
              <w:rPr>
                <w:rFonts w:eastAsiaTheme="minorHAnsi"/>
                <w:sz w:val="20"/>
                <w:szCs w:val="20"/>
              </w:rPr>
            </w:pPr>
            <w:r w:rsidRPr="00281623">
              <w:rPr>
                <w:rFonts w:eastAsiaTheme="minorHAnsi"/>
                <w:sz w:val="20"/>
                <w:szCs w:val="20"/>
              </w:rPr>
              <w:t>Practice talking digital photographs.</w:t>
            </w:r>
          </w:p>
          <w:p w14:paraId="6016367F" w14:textId="6FD39A43" w:rsidR="004A3DB6" w:rsidRPr="00281623" w:rsidRDefault="004A3DB6" w:rsidP="0017056F">
            <w:pPr>
              <w:pStyle w:val="ListParagraph"/>
              <w:numPr>
                <w:ilvl w:val="0"/>
                <w:numId w:val="22"/>
              </w:numPr>
              <w:rPr>
                <w:rFonts w:eastAsiaTheme="minorHAnsi"/>
                <w:sz w:val="20"/>
                <w:szCs w:val="20"/>
              </w:rPr>
            </w:pPr>
            <w:r w:rsidRPr="00281623">
              <w:rPr>
                <w:rFonts w:eastAsiaTheme="minorHAnsi"/>
                <w:sz w:val="20"/>
                <w:szCs w:val="20"/>
              </w:rPr>
              <w:t>take the photos</w:t>
            </w:r>
          </w:p>
          <w:p w14:paraId="4F358DE9" w14:textId="318FAC59" w:rsidR="004A3DB6" w:rsidRPr="00281623" w:rsidRDefault="004A3DB6" w:rsidP="0017056F">
            <w:pPr>
              <w:pStyle w:val="ListParagraph"/>
              <w:numPr>
                <w:ilvl w:val="0"/>
                <w:numId w:val="22"/>
              </w:numPr>
              <w:rPr>
                <w:rFonts w:eastAsiaTheme="minorHAnsi"/>
                <w:sz w:val="20"/>
                <w:szCs w:val="20"/>
              </w:rPr>
            </w:pPr>
            <w:r w:rsidRPr="00281623">
              <w:rPr>
                <w:rFonts w:eastAsiaTheme="minorHAnsi"/>
                <w:sz w:val="20"/>
                <w:szCs w:val="20"/>
              </w:rPr>
              <w:t>upload the photos</w:t>
            </w:r>
          </w:p>
          <w:p w14:paraId="54921370" w14:textId="49E3570F" w:rsidR="004A3DB6" w:rsidRPr="00281623" w:rsidRDefault="004A3DB6" w:rsidP="0017056F">
            <w:pPr>
              <w:pStyle w:val="ListParagraph"/>
              <w:numPr>
                <w:ilvl w:val="0"/>
                <w:numId w:val="22"/>
              </w:numPr>
              <w:rPr>
                <w:rFonts w:eastAsiaTheme="minorHAnsi"/>
                <w:sz w:val="20"/>
                <w:szCs w:val="20"/>
              </w:rPr>
            </w:pPr>
            <w:r w:rsidRPr="00281623">
              <w:rPr>
                <w:rFonts w:eastAsiaTheme="minorHAnsi"/>
                <w:sz w:val="20"/>
                <w:szCs w:val="20"/>
              </w:rPr>
              <w:t>display the photos</w:t>
            </w:r>
          </w:p>
          <w:p w14:paraId="2E159C51" w14:textId="1D150166" w:rsidR="00216782" w:rsidRPr="00216782" w:rsidRDefault="004A3DB6" w:rsidP="0017056F">
            <w:pPr>
              <w:numPr>
                <w:ilvl w:val="0"/>
                <w:numId w:val="22"/>
              </w:numPr>
              <w:spacing w:after="160" w:line="259" w:lineRule="auto"/>
              <w:rPr>
                <w:rFonts w:eastAsiaTheme="minorHAnsi"/>
                <w:sz w:val="20"/>
                <w:szCs w:val="20"/>
              </w:rPr>
            </w:pPr>
            <w:r w:rsidRPr="00281623">
              <w:rPr>
                <w:rFonts w:eastAsiaTheme="minorHAnsi"/>
                <w:sz w:val="20"/>
                <w:szCs w:val="20"/>
              </w:rPr>
              <w:t>work with a different partner each time and work on different case scenarios, 20-30 sets over course of shutdown</w:t>
            </w:r>
          </w:p>
        </w:tc>
        <w:tc>
          <w:tcPr>
            <w:tcW w:w="2548" w:type="pct"/>
            <w:tcBorders>
              <w:top w:val="none" w:sz="0" w:space="0" w:color="auto"/>
              <w:left w:val="none" w:sz="0" w:space="0" w:color="auto"/>
              <w:bottom w:val="none" w:sz="0" w:space="0" w:color="auto"/>
              <w:right w:val="none" w:sz="0" w:space="0" w:color="auto"/>
            </w:tcBorders>
          </w:tcPr>
          <w:p w14:paraId="19A0082A" w14:textId="77777777" w:rsidR="00D91006" w:rsidRPr="00281623" w:rsidRDefault="00D91006" w:rsidP="00D91006">
            <w:pPr>
              <w:rPr>
                <w:rFonts w:eastAsiaTheme="minorHAnsi"/>
                <w:sz w:val="20"/>
                <w:szCs w:val="20"/>
              </w:rPr>
            </w:pPr>
            <w:r w:rsidRPr="00281623">
              <w:rPr>
                <w:rFonts w:eastAsiaTheme="minorHAnsi"/>
                <w:sz w:val="20"/>
                <w:szCs w:val="20"/>
              </w:rPr>
              <w:t>Practice talking digital photographs.</w:t>
            </w:r>
          </w:p>
          <w:p w14:paraId="2B65F9EB" w14:textId="707DEC83" w:rsidR="00D91006" w:rsidRPr="00281623" w:rsidRDefault="00D91006" w:rsidP="00D91006">
            <w:pPr>
              <w:pStyle w:val="ListParagraph"/>
              <w:numPr>
                <w:ilvl w:val="0"/>
                <w:numId w:val="23"/>
              </w:numPr>
              <w:rPr>
                <w:rFonts w:eastAsiaTheme="minorHAnsi"/>
                <w:sz w:val="20"/>
                <w:szCs w:val="20"/>
              </w:rPr>
            </w:pPr>
            <w:r w:rsidRPr="00281623">
              <w:rPr>
                <w:rFonts w:eastAsiaTheme="minorHAnsi"/>
                <w:sz w:val="20"/>
                <w:szCs w:val="20"/>
              </w:rPr>
              <w:t>take the photos</w:t>
            </w:r>
          </w:p>
          <w:p w14:paraId="02316ADE" w14:textId="49E4FAFF" w:rsidR="00D91006" w:rsidRPr="00281623" w:rsidRDefault="00D91006" w:rsidP="00D91006">
            <w:pPr>
              <w:pStyle w:val="ListParagraph"/>
              <w:numPr>
                <w:ilvl w:val="0"/>
                <w:numId w:val="23"/>
              </w:numPr>
              <w:rPr>
                <w:rFonts w:eastAsiaTheme="minorHAnsi"/>
                <w:sz w:val="20"/>
                <w:szCs w:val="20"/>
              </w:rPr>
            </w:pPr>
            <w:r w:rsidRPr="00281623">
              <w:rPr>
                <w:rFonts w:eastAsiaTheme="minorHAnsi"/>
                <w:sz w:val="20"/>
                <w:szCs w:val="20"/>
              </w:rPr>
              <w:t>upload the photos</w:t>
            </w:r>
          </w:p>
          <w:p w14:paraId="3CDD667E" w14:textId="666EF61F" w:rsidR="00D91006" w:rsidRPr="00281623" w:rsidRDefault="00D91006" w:rsidP="00D91006">
            <w:pPr>
              <w:pStyle w:val="ListParagraph"/>
              <w:numPr>
                <w:ilvl w:val="0"/>
                <w:numId w:val="23"/>
              </w:numPr>
              <w:rPr>
                <w:rFonts w:eastAsiaTheme="minorHAnsi"/>
                <w:sz w:val="20"/>
                <w:szCs w:val="20"/>
              </w:rPr>
            </w:pPr>
            <w:r w:rsidRPr="00281623">
              <w:rPr>
                <w:rFonts w:eastAsiaTheme="minorHAnsi"/>
                <w:sz w:val="20"/>
                <w:szCs w:val="20"/>
              </w:rPr>
              <w:t>display the photos</w:t>
            </w:r>
          </w:p>
          <w:p w14:paraId="0A8707E7" w14:textId="51D15321" w:rsidR="00216782" w:rsidRPr="00216782" w:rsidRDefault="00D91006" w:rsidP="00D91006">
            <w:pPr>
              <w:numPr>
                <w:ilvl w:val="0"/>
                <w:numId w:val="23"/>
              </w:numPr>
              <w:spacing w:after="160" w:line="259" w:lineRule="auto"/>
              <w:rPr>
                <w:rFonts w:eastAsiaTheme="minorHAnsi"/>
                <w:sz w:val="20"/>
                <w:szCs w:val="20"/>
              </w:rPr>
            </w:pPr>
            <w:r w:rsidRPr="00281623">
              <w:rPr>
                <w:rFonts w:eastAsiaTheme="minorHAnsi"/>
                <w:sz w:val="20"/>
                <w:szCs w:val="20"/>
              </w:rPr>
              <w:t>work with a different partner each time and work on different case scenarios, 20-30 sets over course of shutdown</w:t>
            </w:r>
          </w:p>
        </w:tc>
      </w:tr>
    </w:tbl>
    <w:p w14:paraId="5EEE91CF" w14:textId="77777777" w:rsidR="00B96555" w:rsidRPr="00281623" w:rsidRDefault="00B96555" w:rsidP="00BC704E">
      <w:pPr>
        <w:rPr>
          <w:sz w:val="20"/>
          <w:szCs w:val="20"/>
        </w:rPr>
      </w:pPr>
    </w:p>
    <w:sectPr w:rsidR="00B96555" w:rsidRPr="00281623" w:rsidSect="00F1413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Songti SC">
    <w:altName w:val="Microsoft YaHei"/>
    <w:charset w:val="86"/>
    <w:family w:val="auto"/>
    <w:pitch w:val="variable"/>
    <w:sig w:usb0="00000287" w:usb1="080F0000" w:usb2="00000010" w:usb3="00000000" w:csb0="0004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32D4"/>
    <w:multiLevelType w:val="hybridMultilevel"/>
    <w:tmpl w:val="5D587A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1A42C84"/>
    <w:multiLevelType w:val="hybridMultilevel"/>
    <w:tmpl w:val="E46807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3F863D8"/>
    <w:multiLevelType w:val="hybridMultilevel"/>
    <w:tmpl w:val="2B3283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4B259A1"/>
    <w:multiLevelType w:val="hybridMultilevel"/>
    <w:tmpl w:val="6E38B3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542626B"/>
    <w:multiLevelType w:val="hybridMultilevel"/>
    <w:tmpl w:val="B7BC22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5FB1C97"/>
    <w:multiLevelType w:val="hybridMultilevel"/>
    <w:tmpl w:val="FAC29E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7876BC0"/>
    <w:multiLevelType w:val="hybridMultilevel"/>
    <w:tmpl w:val="131428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C413A7E"/>
    <w:multiLevelType w:val="hybridMultilevel"/>
    <w:tmpl w:val="584600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49707E3"/>
    <w:multiLevelType w:val="hybridMultilevel"/>
    <w:tmpl w:val="8572DB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C621B63"/>
    <w:multiLevelType w:val="hybridMultilevel"/>
    <w:tmpl w:val="D30CF5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2EC77AC"/>
    <w:multiLevelType w:val="hybridMultilevel"/>
    <w:tmpl w:val="C36819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40220ED"/>
    <w:multiLevelType w:val="hybridMultilevel"/>
    <w:tmpl w:val="97CE5F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40B5FEA"/>
    <w:multiLevelType w:val="hybridMultilevel"/>
    <w:tmpl w:val="ADAACA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A64E97"/>
    <w:multiLevelType w:val="hybridMultilevel"/>
    <w:tmpl w:val="8A1844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FB73D89"/>
    <w:multiLevelType w:val="hybridMultilevel"/>
    <w:tmpl w:val="FBCAFE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3405115"/>
    <w:multiLevelType w:val="hybridMultilevel"/>
    <w:tmpl w:val="8DCC3F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786454C"/>
    <w:multiLevelType w:val="hybridMultilevel"/>
    <w:tmpl w:val="7FFC5B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AFC15EB"/>
    <w:multiLevelType w:val="hybridMultilevel"/>
    <w:tmpl w:val="0CEC3A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EBA2BCC"/>
    <w:multiLevelType w:val="hybridMultilevel"/>
    <w:tmpl w:val="EB84AE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3B717E5"/>
    <w:multiLevelType w:val="hybridMultilevel"/>
    <w:tmpl w:val="BD5601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70C675F"/>
    <w:multiLevelType w:val="hybridMultilevel"/>
    <w:tmpl w:val="0BAAD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AED322A"/>
    <w:multiLevelType w:val="hybridMultilevel"/>
    <w:tmpl w:val="580653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4EE01CB"/>
    <w:multiLevelType w:val="hybridMultilevel"/>
    <w:tmpl w:val="D66CA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9537D33"/>
    <w:multiLevelType w:val="hybridMultilevel"/>
    <w:tmpl w:val="DC1241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01B3C51"/>
    <w:multiLevelType w:val="hybridMultilevel"/>
    <w:tmpl w:val="7C96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70B4FA9"/>
    <w:multiLevelType w:val="hybridMultilevel"/>
    <w:tmpl w:val="968AC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5"/>
  </w:num>
  <w:num w:numId="2">
    <w:abstractNumId w:val="15"/>
  </w:num>
  <w:num w:numId="3">
    <w:abstractNumId w:val="6"/>
  </w:num>
  <w:num w:numId="4">
    <w:abstractNumId w:val="12"/>
  </w:num>
  <w:num w:numId="5">
    <w:abstractNumId w:val="17"/>
  </w:num>
  <w:num w:numId="6">
    <w:abstractNumId w:val="2"/>
  </w:num>
  <w:num w:numId="7">
    <w:abstractNumId w:val="4"/>
  </w:num>
  <w:num w:numId="8">
    <w:abstractNumId w:val="8"/>
  </w:num>
  <w:num w:numId="9">
    <w:abstractNumId w:val="21"/>
  </w:num>
  <w:num w:numId="10">
    <w:abstractNumId w:val="22"/>
  </w:num>
  <w:num w:numId="11">
    <w:abstractNumId w:val="20"/>
  </w:num>
  <w:num w:numId="12">
    <w:abstractNumId w:val="7"/>
  </w:num>
  <w:num w:numId="13">
    <w:abstractNumId w:val="11"/>
  </w:num>
  <w:num w:numId="14">
    <w:abstractNumId w:val="5"/>
  </w:num>
  <w:num w:numId="15">
    <w:abstractNumId w:val="24"/>
  </w:num>
  <w:num w:numId="16">
    <w:abstractNumId w:val="10"/>
  </w:num>
  <w:num w:numId="17">
    <w:abstractNumId w:val="18"/>
  </w:num>
  <w:num w:numId="18">
    <w:abstractNumId w:val="1"/>
  </w:num>
  <w:num w:numId="19">
    <w:abstractNumId w:val="0"/>
  </w:num>
  <w:num w:numId="20">
    <w:abstractNumId w:val="23"/>
  </w:num>
  <w:num w:numId="21">
    <w:abstractNumId w:val="14"/>
  </w:num>
  <w:num w:numId="22">
    <w:abstractNumId w:val="13"/>
  </w:num>
  <w:num w:numId="23">
    <w:abstractNumId w:val="3"/>
  </w:num>
  <w:num w:numId="24">
    <w:abstractNumId w:val="9"/>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BA"/>
    <w:rsid w:val="000063EF"/>
    <w:rsid w:val="00006EEC"/>
    <w:rsid w:val="00014F7E"/>
    <w:rsid w:val="00067F02"/>
    <w:rsid w:val="00072B71"/>
    <w:rsid w:val="00083CB9"/>
    <w:rsid w:val="00094050"/>
    <w:rsid w:val="000B1DA3"/>
    <w:rsid w:val="000F3C92"/>
    <w:rsid w:val="001011A9"/>
    <w:rsid w:val="00101AB5"/>
    <w:rsid w:val="001208C4"/>
    <w:rsid w:val="00134570"/>
    <w:rsid w:val="00136E72"/>
    <w:rsid w:val="00137EE9"/>
    <w:rsid w:val="0017056F"/>
    <w:rsid w:val="001A1A56"/>
    <w:rsid w:val="001A7CF1"/>
    <w:rsid w:val="001B23EC"/>
    <w:rsid w:val="001B64A6"/>
    <w:rsid w:val="001F2E33"/>
    <w:rsid w:val="001F36F9"/>
    <w:rsid w:val="002052F7"/>
    <w:rsid w:val="00216782"/>
    <w:rsid w:val="002356E7"/>
    <w:rsid w:val="00237C79"/>
    <w:rsid w:val="00271E55"/>
    <w:rsid w:val="00281623"/>
    <w:rsid w:val="002B3F6D"/>
    <w:rsid w:val="002E2A3D"/>
    <w:rsid w:val="00315A01"/>
    <w:rsid w:val="003276D4"/>
    <w:rsid w:val="00341638"/>
    <w:rsid w:val="003D1DB8"/>
    <w:rsid w:val="003F5DAB"/>
    <w:rsid w:val="00401F58"/>
    <w:rsid w:val="004A1795"/>
    <w:rsid w:val="004A3DB6"/>
    <w:rsid w:val="004A4C37"/>
    <w:rsid w:val="004B0238"/>
    <w:rsid w:val="004B490D"/>
    <w:rsid w:val="0055371F"/>
    <w:rsid w:val="005609E6"/>
    <w:rsid w:val="00587D59"/>
    <w:rsid w:val="00590843"/>
    <w:rsid w:val="005A2F52"/>
    <w:rsid w:val="005A7BC0"/>
    <w:rsid w:val="005C5F66"/>
    <w:rsid w:val="005E0069"/>
    <w:rsid w:val="005E59AF"/>
    <w:rsid w:val="005E778B"/>
    <w:rsid w:val="005F648D"/>
    <w:rsid w:val="006A794A"/>
    <w:rsid w:val="006B41FE"/>
    <w:rsid w:val="006C0525"/>
    <w:rsid w:val="00777CF5"/>
    <w:rsid w:val="00780303"/>
    <w:rsid w:val="00794305"/>
    <w:rsid w:val="007B0933"/>
    <w:rsid w:val="007D59BD"/>
    <w:rsid w:val="0081008B"/>
    <w:rsid w:val="008175E9"/>
    <w:rsid w:val="00874C00"/>
    <w:rsid w:val="00883598"/>
    <w:rsid w:val="008E3A79"/>
    <w:rsid w:val="00900416"/>
    <w:rsid w:val="00900E38"/>
    <w:rsid w:val="00901B5D"/>
    <w:rsid w:val="0090628B"/>
    <w:rsid w:val="00922252"/>
    <w:rsid w:val="00924141"/>
    <w:rsid w:val="00927B3A"/>
    <w:rsid w:val="00927EED"/>
    <w:rsid w:val="009428CA"/>
    <w:rsid w:val="00996E1A"/>
    <w:rsid w:val="009D7A32"/>
    <w:rsid w:val="00A13FCE"/>
    <w:rsid w:val="00A77A60"/>
    <w:rsid w:val="00A8632B"/>
    <w:rsid w:val="00A97CE0"/>
    <w:rsid w:val="00AC2F41"/>
    <w:rsid w:val="00AF33B9"/>
    <w:rsid w:val="00B77A2C"/>
    <w:rsid w:val="00B87BBD"/>
    <w:rsid w:val="00B96555"/>
    <w:rsid w:val="00BA5D93"/>
    <w:rsid w:val="00BC704E"/>
    <w:rsid w:val="00BE101E"/>
    <w:rsid w:val="00C27352"/>
    <w:rsid w:val="00C40211"/>
    <w:rsid w:val="00C40707"/>
    <w:rsid w:val="00C53FE6"/>
    <w:rsid w:val="00C62ABB"/>
    <w:rsid w:val="00C72B2C"/>
    <w:rsid w:val="00C90B88"/>
    <w:rsid w:val="00CB4612"/>
    <w:rsid w:val="00D00B4E"/>
    <w:rsid w:val="00D15462"/>
    <w:rsid w:val="00D24E2D"/>
    <w:rsid w:val="00D3005D"/>
    <w:rsid w:val="00D50EBA"/>
    <w:rsid w:val="00D73C60"/>
    <w:rsid w:val="00D806C2"/>
    <w:rsid w:val="00D91006"/>
    <w:rsid w:val="00D96D5D"/>
    <w:rsid w:val="00DC6E5B"/>
    <w:rsid w:val="00E22784"/>
    <w:rsid w:val="00E43835"/>
    <w:rsid w:val="00E572AE"/>
    <w:rsid w:val="00E83335"/>
    <w:rsid w:val="00E87EE8"/>
    <w:rsid w:val="00E90939"/>
    <w:rsid w:val="00EE05CF"/>
    <w:rsid w:val="00F1413F"/>
    <w:rsid w:val="00F230AD"/>
    <w:rsid w:val="00F31D84"/>
    <w:rsid w:val="00F60AD2"/>
    <w:rsid w:val="00F72935"/>
    <w:rsid w:val="00FB2313"/>
    <w:rsid w:val="00FF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0CF32"/>
  <w15:chartTrackingRefBased/>
  <w15:docId w15:val="{26FACF4D-892B-4C6C-909F-C75D3FA4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D50EBA"/>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D50EBA"/>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D50EBA"/>
    <w:rPr>
      <w:rFonts w:eastAsiaTheme="minorEastAsia" w:cs="Times New Roman"/>
      <w:sz w:val="20"/>
      <w:szCs w:val="20"/>
    </w:rPr>
  </w:style>
  <w:style w:type="character" w:styleId="SubtleEmphasis">
    <w:name w:val="Subtle Emphasis"/>
    <w:basedOn w:val="DefaultParagraphFont"/>
    <w:uiPriority w:val="19"/>
    <w:qFormat/>
    <w:rsid w:val="00D50EBA"/>
    <w:rPr>
      <w:i/>
      <w:iCs/>
    </w:rPr>
  </w:style>
  <w:style w:type="table" w:styleId="MediumShading2-Accent5">
    <w:name w:val="Medium Shading 2 Accent 5"/>
    <w:basedOn w:val="TableNormal"/>
    <w:uiPriority w:val="64"/>
    <w:rsid w:val="00D50EBA"/>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ableContents">
    <w:name w:val="Table Contents"/>
    <w:basedOn w:val="Normal"/>
    <w:qFormat/>
    <w:rsid w:val="00D50EBA"/>
    <w:pPr>
      <w:suppressLineNumbers/>
      <w:spacing w:after="0" w:line="240" w:lineRule="auto"/>
    </w:pPr>
    <w:rPr>
      <w:rFonts w:ascii="Liberation Serif" w:eastAsia="Songti SC" w:hAnsi="Liberation Serif" w:cs="Arial Unicode MS"/>
      <w:kern w:val="2"/>
      <w:sz w:val="24"/>
      <w:szCs w:val="24"/>
      <w:lang w:eastAsia="zh-CN" w:bidi="hi-IN"/>
    </w:rPr>
  </w:style>
  <w:style w:type="paragraph" w:styleId="ListParagraph">
    <w:name w:val="List Paragraph"/>
    <w:basedOn w:val="Normal"/>
    <w:uiPriority w:val="34"/>
    <w:qFormat/>
    <w:rsid w:val="00D50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6</Pages>
  <Words>1762</Words>
  <Characters>8198</Characters>
  <Application>Microsoft Office Word</Application>
  <DocSecurity>0</DocSecurity>
  <Lines>282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Foust</dc:creator>
  <cp:keywords/>
  <dc:description/>
  <cp:lastModifiedBy>Andy Foust</cp:lastModifiedBy>
  <cp:revision>115</cp:revision>
  <dcterms:created xsi:type="dcterms:W3CDTF">2020-03-19T03:02:00Z</dcterms:created>
  <dcterms:modified xsi:type="dcterms:W3CDTF">2020-03-19T17:45:00Z</dcterms:modified>
</cp:coreProperties>
</file>